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с. Иска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Колегова (ранее Маницына) Светлана Александровна (дата рождения: 27.04.1990 г., место рождения: дер. Бараново Сосновский р-н Горьковская обл., СНИЛС 131-219-315 08, ИНН 525212643827, регистрация по месту жительства: дер. Бараново Сосновский р-н Горьковская обл.) в лице  в лице финансового управляющего: Минаков Станислав Константинович, действует на основании решения Арбитражный суд Тюменской области от 31.03.2025г.  по делу №А70-566/2025,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ГАЗ 2757АО (33021). Идентификационный номер (VIN): X892757A010BB9247. Категория ТС: В. Год выпуска: 2001. Номер кузова: 33020010122891. Номер шасси (рамы): 33021011847850. Цвет: мурена. Мощность двигателя, л.с. (кВт): 89 (65.4). Рабочий объем двигателя, куб.см.: 2890. Тип двигателя: бензиновый. Разрешенная максимальная масса, кг.: 3500. Масса без нагрузки, кг.: 2200.ПТС: 62КВ805637. Свидетельство о регистрации ТС: 9935625626.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Имеется трещина на лобовом стекле. Имеются следы коррозии, в том числе сквозной, трещины.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Колегова (ранее Маницына) Светлана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27.04.1990</w:t>
              <w:br/>
              <w:t>Место рождения: дер. Бараново Сосновский р-н Горьковская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626020, Тюменская обл., с. Нижняя Тавда, ул. Дзержинского, д. 7, кв. 9 (основная регистрация: 606135, Нижегородская обл., Павловский р-н, с. Таремское, ул. Солнечная, д. 7)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131-219-315 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525212643827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Колегова Светлана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40817810950192817331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с. Иска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Колегова (ранее Маницына) Светлана Александровна (дата рождения: 27.04.1990 г., место рождения: дер. Бараново Сосновский р-н Горьковская обл., СНИЛС 131-219-315 08, ИНН 525212643827, регистрация по месту жительства: дер. Бараново Сосновский р-н Горьковская обл.) в лице  в лице финансового управляющего: Минаков Станислав Константинович, действует на основании решения Арбитражный суд Тюменской области от 31.03.2025г.  по делу №А70-566/2025,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ГАЗ 2757АО (33021). Идентификационный номер (VIN): X892757A010BB9247. Категория ТС: В. Год выпуска: 2001. Номер кузова: 33020010122891. Номер шасси (рамы): 33021011847850. Цвет: мурена. Мощность двигателя, л.с. (кВт): 89 (65.4). Рабочий объем двигателя, куб.см.: 2890. Тип двигателя: бензиновый. Разрешенная максимальная масса, кг.: 3500. Масса без нагрузки, кг.: 2200.ПТС: 62КВ805637. Свидетельство о регистрации ТС: 9935625626.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Имеется трещина на лобовом стекле. Имеются следы коррозии, в том числе сквозной, трещины.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Колегова (ранее Маницына) Светлана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27.04.1990</w:t>
              <w:br/>
              <w:t>Место рождения: дер. Бараново Сосновский р-н Горьковская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626020, Тюменская обл., с. Нижняя Тавда, ул. Дзержинского, д. 7, кв. 9 (основная регистрация: 606135, Нижегородская обл., Павловский р-н, с. Таремское, ул. Солнечная, д. 7)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131-219-315 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525212643827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LibreOffice/25.2.5.2$Windows_X86_64 LibreOffice_project/03d19516eb2e1dd5d4ccd751a0d6f35f35e08022</Application>
  <AppVersion>15.0000</AppVersion>
  <Pages>4</Pages>
  <Words>1187</Words>
  <Characters>8386</Characters>
  <CharactersWithSpaces>9480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2025-10-31T17:10:38Z</dcterms:modified>
  <cp:revision>58</cp:revision>
  <dc:subject/>
  <dc:title/>
</cp:coreProperties>
</file>