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Горборукова Марина Сергеевна (Рязанцева Марина Сергеевна) (20.02.1992г.р., место рожд: с. Андреевка Чернянского р-н Белгородской обл., адрес рег: 309586, Белгородская обл, Чернянский р-н, Волотово с, Хвощевая ул, дом № 59, СНИЛС14814239057, ИНН 311902962411, паспорт РФ серия 1411, номер 218744, выдан 23.03.2012, кем выдан ТП В ЧЕРНЯНСКОМ РАЙОНЕ МО УФМС РОССИИ ПО БЕЛГОРОДСКОЙ ОБЛ. В  ГОРОДЕ ШЕБЕКИНО, код подразделения 310-023),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Белгородской области от 22.06.2023г. по делу №А08-10735/2022,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24.05.2024г. по продаже имущества Горборуковой Марины Сергеевны,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имущества)</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24.05.2024г. на сайте https://lot-online.ru/, и указана в Протоколе  от 24.05.2024г.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Горборуковой Марины Сергеевны 40817810150171838720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Горборукова Марина Сергеевна (Рязанцева Марина Сергеевна) (20.02.1992г.р., место рожд: с. Андреевка Чернянского р-н Белгородской обл., адрес рег: 309586, Белгородская обл, Чернянский р-н, Волотово с, Хвощевая ул, дом № 59, СНИЛС14814239057, ИНН 311902962411, паспорт РФ серия 1411, номер 218744, выдан 23.03.2012, кем выдан ТП В ЧЕРНЯНСКОМ РАЙОНЕ МО УФМС РОССИИ ПО БЕЛГОРОДСКОЙ ОБЛ. В  ГОРОДЕ ШЕБЕКИНО, код подразделения 310-023)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Горборуковой Марины Сергеевны 40817810150171838720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Горборуковой Марины Сергеевны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