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A6C5" w14:textId="38745097" w:rsidR="00D45CEF" w:rsidRPr="00C74697" w:rsidRDefault="00F00317" w:rsidP="00C013C8">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АО «Российский аукционный дом» (ОГРН 1097847233351, ИНН 7838430413, 190000, Санкт-Петербург, пер. Гривцова, д. 5, </w:t>
      </w:r>
      <w:proofErr w:type="spellStart"/>
      <w:r w:rsidRPr="00FE25CF">
        <w:rPr>
          <w:rFonts w:ascii="Times New Roman" w:hAnsi="Times New Roman" w:cs="Times New Roman"/>
          <w:sz w:val="18"/>
          <w:szCs w:val="18"/>
        </w:rPr>
        <w:t>лит.В</w:t>
      </w:r>
      <w:proofErr w:type="spellEnd"/>
      <w:r w:rsidRPr="00FE25CF">
        <w:rPr>
          <w:rFonts w:ascii="Times New Roman" w:hAnsi="Times New Roman" w:cs="Times New Roman"/>
          <w:sz w:val="18"/>
          <w:szCs w:val="18"/>
        </w:rPr>
        <w:t xml:space="preserve">, (846)248-21-43, 8(800) 777-57-57, </w:t>
      </w:r>
      <w:r w:rsidR="00635331" w:rsidRPr="003F5707">
        <w:rPr>
          <w:rFonts w:ascii="Times New Roman" w:hAnsi="Times New Roman" w:cs="Times New Roman"/>
          <w:sz w:val="18"/>
          <w:szCs w:val="18"/>
        </w:rPr>
        <w:t>harlanova@auction-house.ru</w:t>
      </w:r>
      <w:r w:rsidR="00635331">
        <w:rPr>
          <w:rFonts w:ascii="Times New Roman" w:hAnsi="Times New Roman" w:cs="Times New Roman"/>
          <w:sz w:val="18"/>
          <w:szCs w:val="18"/>
        </w:rPr>
        <w:t xml:space="preserve"> ) (</w:t>
      </w:r>
      <w:r w:rsidR="00286F22" w:rsidRPr="00FE25CF">
        <w:rPr>
          <w:rFonts w:ascii="Times New Roman" w:hAnsi="Times New Roman" w:cs="Times New Roman"/>
          <w:sz w:val="18"/>
          <w:szCs w:val="18"/>
        </w:rPr>
        <w:t>далее</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Организатор торгов, ОТ), действующее на</w:t>
      </w:r>
      <w:r w:rsidR="007F6BC4" w:rsidRPr="00FE25CF">
        <w:rPr>
          <w:rFonts w:ascii="Times New Roman" w:hAnsi="Times New Roman" w:cs="Times New Roman"/>
          <w:sz w:val="18"/>
          <w:szCs w:val="18"/>
        </w:rPr>
        <w:t xml:space="preserve"> основании </w:t>
      </w:r>
      <w:r w:rsidR="007F6BC4" w:rsidRPr="00B92E89">
        <w:rPr>
          <w:rFonts w:ascii="Times New Roman" w:hAnsi="Times New Roman" w:cs="Times New Roman"/>
          <w:sz w:val="18"/>
          <w:szCs w:val="18"/>
        </w:rPr>
        <w:t>договора поручения с</w:t>
      </w:r>
      <w:r w:rsidR="00CF5BC7" w:rsidRPr="00B92E89">
        <w:rPr>
          <w:rFonts w:ascii="Times New Roman" w:hAnsi="Times New Roman" w:cs="Times New Roman"/>
          <w:sz w:val="18"/>
          <w:szCs w:val="18"/>
        </w:rPr>
        <w:t xml:space="preserve"> </w:t>
      </w:r>
      <w:r w:rsidR="00B92E89" w:rsidRPr="00B92E89">
        <w:rPr>
          <w:rFonts w:ascii="Times New Roman" w:eastAsia="Times New Roman" w:hAnsi="Times New Roman" w:cs="Times New Roman"/>
          <w:bCs/>
          <w:sz w:val="18"/>
          <w:szCs w:val="18"/>
          <w:lang w:eastAsia="ru-RU"/>
        </w:rPr>
        <w:t>Акционерным обществом «Управляющая компания частный промышленный парк Тролза» (ОГРН 1156451032638, ИНН 6449081479, адрес: 413105, обл. Саратовская, г. Энгельс, 1-й Микрорайон - Промзона)</w:t>
      </w:r>
      <w:r w:rsidR="0004777C" w:rsidRPr="00B92E89">
        <w:rPr>
          <w:rFonts w:ascii="Times New Roman" w:eastAsia="Times New Roman" w:hAnsi="Times New Roman" w:cs="Times New Roman"/>
          <w:bCs/>
          <w:sz w:val="18"/>
          <w:szCs w:val="18"/>
          <w:lang w:eastAsia="ru-RU"/>
        </w:rPr>
        <w:t xml:space="preserve"> </w:t>
      </w:r>
      <w:r w:rsidR="001427B5" w:rsidRPr="00B92E89">
        <w:rPr>
          <w:rFonts w:ascii="Times New Roman" w:hAnsi="Times New Roman" w:cs="Times New Roman"/>
          <w:iCs/>
          <w:sz w:val="18"/>
          <w:szCs w:val="18"/>
        </w:rPr>
        <w:t>(</w:t>
      </w:r>
      <w:r w:rsidR="00CF5BC7" w:rsidRPr="00B92E89">
        <w:rPr>
          <w:rFonts w:ascii="Times New Roman" w:hAnsi="Times New Roman" w:cs="Times New Roman"/>
          <w:sz w:val="18"/>
          <w:szCs w:val="18"/>
        </w:rPr>
        <w:t>далее</w:t>
      </w:r>
      <w:r w:rsidR="00D73014" w:rsidRPr="00B92E89">
        <w:rPr>
          <w:rFonts w:ascii="Times New Roman" w:hAnsi="Times New Roman" w:cs="Times New Roman"/>
          <w:sz w:val="18"/>
          <w:szCs w:val="18"/>
        </w:rPr>
        <w:t xml:space="preserve"> </w:t>
      </w:r>
      <w:r w:rsidR="00CF5BC7" w:rsidRPr="00B92E89">
        <w:rPr>
          <w:rFonts w:ascii="Times New Roman" w:hAnsi="Times New Roman" w:cs="Times New Roman"/>
          <w:sz w:val="18"/>
          <w:szCs w:val="18"/>
        </w:rPr>
        <w:t>- Должник)</w:t>
      </w:r>
      <w:r w:rsidR="000A4DD8" w:rsidRPr="00B92E89">
        <w:rPr>
          <w:rFonts w:ascii="Times New Roman" w:hAnsi="Times New Roman" w:cs="Times New Roman"/>
          <w:sz w:val="18"/>
          <w:szCs w:val="18"/>
        </w:rPr>
        <w:t>,</w:t>
      </w:r>
      <w:r w:rsidR="00CF5BC7" w:rsidRPr="00B92E89">
        <w:rPr>
          <w:rFonts w:ascii="Times New Roman" w:hAnsi="Times New Roman" w:cs="Times New Roman"/>
          <w:sz w:val="18"/>
          <w:szCs w:val="18"/>
        </w:rPr>
        <w:t xml:space="preserve"> </w:t>
      </w:r>
      <w:r w:rsidR="003607C4" w:rsidRPr="00B92E89">
        <w:rPr>
          <w:rFonts w:ascii="Times New Roman" w:hAnsi="Times New Roman" w:cs="Times New Roman"/>
          <w:bCs/>
          <w:sz w:val="18"/>
          <w:szCs w:val="18"/>
        </w:rPr>
        <w:t xml:space="preserve">в лице </w:t>
      </w:r>
      <w:r w:rsidR="00B92E89" w:rsidRPr="00B92E89">
        <w:rPr>
          <w:rFonts w:ascii="Times New Roman" w:hAnsi="Times New Roman" w:cs="Times New Roman"/>
          <w:b/>
          <w:color w:val="000000"/>
          <w:sz w:val="18"/>
          <w:szCs w:val="18"/>
        </w:rPr>
        <w:t xml:space="preserve">конкурсного управляющего Щелокова Алексея Валерьевича </w:t>
      </w:r>
      <w:r w:rsidR="00B92E89" w:rsidRPr="00B92E89">
        <w:rPr>
          <w:rFonts w:ascii="Times New Roman" w:hAnsi="Times New Roman" w:cs="Times New Roman"/>
          <w:color w:val="000000"/>
          <w:sz w:val="18"/>
          <w:szCs w:val="18"/>
        </w:rPr>
        <w:t>(ИНН 525714950571,</w:t>
      </w:r>
      <w:r w:rsidR="00B92E89" w:rsidRPr="00B92E89">
        <w:rPr>
          <w:rFonts w:ascii="Times New Roman" w:hAnsi="Times New Roman" w:cs="Times New Roman"/>
          <w:b/>
          <w:color w:val="000000"/>
          <w:sz w:val="18"/>
          <w:szCs w:val="18"/>
        </w:rPr>
        <w:t xml:space="preserve"> </w:t>
      </w:r>
      <w:r w:rsidR="00B92E89" w:rsidRPr="00B92E89">
        <w:rPr>
          <w:rFonts w:ascii="Times New Roman" w:hAnsi="Times New Roman" w:cs="Times New Roman"/>
          <w:color w:val="000000"/>
          <w:sz w:val="18"/>
          <w:szCs w:val="18"/>
        </w:rPr>
        <w:t>СНИЛС 122-420-382 00, рег. номер:</w:t>
      </w:r>
      <w:r w:rsidR="00B92E89" w:rsidRPr="00B92E89">
        <w:rPr>
          <w:rFonts w:ascii="Times New Roman" w:hAnsi="Times New Roman" w:cs="Times New Roman"/>
          <w:sz w:val="18"/>
          <w:szCs w:val="18"/>
        </w:rPr>
        <w:t xml:space="preserve"> 16434</w:t>
      </w:r>
      <w:r w:rsidR="00B92E89" w:rsidRPr="00B92E89">
        <w:rPr>
          <w:rFonts w:ascii="Times New Roman" w:hAnsi="Times New Roman" w:cs="Times New Roman"/>
          <w:color w:val="000000"/>
          <w:sz w:val="18"/>
          <w:szCs w:val="18"/>
        </w:rPr>
        <w:t>, адрес для направления корреспонденции: 603033, г. Нижний Новгород, а/я 2</w:t>
      </w:r>
      <w:r w:rsidR="0004777C" w:rsidRPr="00B92E89">
        <w:rPr>
          <w:rFonts w:ascii="NTTimes/Cyrillic" w:eastAsia="Times New Roman" w:hAnsi="NTTimes/Cyrillic" w:cs="NTTimes/Cyrillic"/>
          <w:sz w:val="18"/>
          <w:szCs w:val="18"/>
          <w:lang w:eastAsia="ru-RU"/>
        </w:rPr>
        <w:t>),</w:t>
      </w:r>
      <w:r w:rsidR="0004777C" w:rsidRPr="00B92E89">
        <w:rPr>
          <w:rFonts w:ascii="NTTimes/Cyrillic" w:eastAsia="Times New Roman" w:hAnsi="NTTimes/Cyrillic" w:cs="NTTimes/Cyrillic"/>
          <w:b/>
          <w:bCs/>
          <w:sz w:val="18"/>
          <w:szCs w:val="18"/>
          <w:lang w:eastAsia="ru-RU"/>
        </w:rPr>
        <w:t xml:space="preserve"> </w:t>
      </w:r>
      <w:r w:rsidR="0004777C" w:rsidRPr="00B92E89">
        <w:rPr>
          <w:rFonts w:ascii="NTTimes/Cyrillic" w:eastAsia="Times New Roman" w:hAnsi="NTTimes/Cyrillic" w:cs="NTTimes/Cyrillic"/>
          <w:bCs/>
          <w:sz w:val="18"/>
          <w:szCs w:val="18"/>
          <w:lang w:eastAsia="ru-RU"/>
        </w:rPr>
        <w:t xml:space="preserve">члена </w:t>
      </w:r>
      <w:r w:rsidR="00B92E89" w:rsidRPr="00B92E89">
        <w:rPr>
          <w:rFonts w:ascii="NTTimes/Cyrillic" w:eastAsia="Times New Roman" w:hAnsi="NTTimes/Cyrillic" w:cs="NTTimes/Cyrillic"/>
          <w:bCs/>
          <w:sz w:val="18"/>
          <w:szCs w:val="18"/>
          <w:lang w:eastAsia="ru-RU"/>
        </w:rPr>
        <w:t xml:space="preserve">Ассоциации арбитражных управляющих </w:t>
      </w:r>
      <w:r w:rsidR="00B92E89" w:rsidRPr="00C74697">
        <w:rPr>
          <w:rFonts w:ascii="NTTimes/Cyrillic" w:eastAsia="Times New Roman" w:hAnsi="NTTimes/Cyrillic" w:cs="NTTimes/Cyrillic"/>
          <w:bCs/>
          <w:sz w:val="18"/>
          <w:szCs w:val="18"/>
          <w:lang w:eastAsia="ru-RU"/>
        </w:rPr>
        <w:t>«Сибирский центр экспертов антикризисного управления» (ИНН 5406245522, ОГРН 1035402470036, адрес: 630091, г. Новосибирск, ул. Писарева, д. 4)</w:t>
      </w:r>
      <w:r w:rsidR="0004777C" w:rsidRPr="00C74697">
        <w:rPr>
          <w:rFonts w:ascii="NTTimes/Cyrillic" w:eastAsia="Times New Roman" w:hAnsi="NTTimes/Cyrillic" w:cs="NTTimes/Cyrillic"/>
          <w:bCs/>
          <w:sz w:val="18"/>
          <w:szCs w:val="18"/>
          <w:lang w:eastAsia="ru-RU"/>
        </w:rPr>
        <w:t xml:space="preserve"> </w:t>
      </w:r>
      <w:r w:rsidR="00733BAA" w:rsidRPr="00C74697">
        <w:rPr>
          <w:rFonts w:ascii="Times New Roman" w:hAnsi="Times New Roman" w:cs="Times New Roman"/>
          <w:sz w:val="18"/>
          <w:szCs w:val="18"/>
        </w:rPr>
        <w:t xml:space="preserve">(далее - </w:t>
      </w:r>
      <w:r w:rsidR="00B92E89" w:rsidRPr="00C74697">
        <w:rPr>
          <w:rFonts w:ascii="Times New Roman" w:hAnsi="Times New Roman" w:cs="Times New Roman"/>
          <w:sz w:val="18"/>
          <w:szCs w:val="18"/>
        </w:rPr>
        <w:t>К</w:t>
      </w:r>
      <w:r w:rsidR="00733BAA" w:rsidRPr="00C74697">
        <w:rPr>
          <w:rFonts w:ascii="Times New Roman" w:hAnsi="Times New Roman" w:cs="Times New Roman"/>
          <w:sz w:val="18"/>
          <w:szCs w:val="18"/>
        </w:rPr>
        <w:t xml:space="preserve">У), действующего на основании </w:t>
      </w:r>
      <w:r w:rsidR="00C1170E" w:rsidRPr="00C74697">
        <w:rPr>
          <w:rFonts w:ascii="Times New Roman" w:hAnsi="Times New Roman" w:cs="Times New Roman"/>
          <w:sz w:val="18"/>
          <w:szCs w:val="18"/>
        </w:rPr>
        <w:t>Решения Арбитражного суда Саратовской области от 06.09.2022 г. по делу №А57-12139/2021 и Определения Арбитражного суда Саратовской области от 08.06.2023 г. по делу №А57-12139/2021</w:t>
      </w:r>
      <w:r w:rsidR="009508AD" w:rsidRPr="00C74697">
        <w:rPr>
          <w:rFonts w:ascii="Times New Roman" w:eastAsia="Times New Roman" w:hAnsi="Times New Roman" w:cs="Times New Roman"/>
          <w:sz w:val="18"/>
          <w:szCs w:val="18"/>
          <w:lang w:eastAsia="ru-RU"/>
        </w:rPr>
        <w:t xml:space="preserve">, </w:t>
      </w:r>
      <w:r w:rsidR="00286F22" w:rsidRPr="00C74697">
        <w:rPr>
          <w:rFonts w:ascii="Times New Roman" w:hAnsi="Times New Roman" w:cs="Times New Roman"/>
          <w:sz w:val="18"/>
          <w:szCs w:val="18"/>
        </w:rPr>
        <w:t xml:space="preserve">сообщает </w:t>
      </w:r>
      <w:r w:rsidR="0098631C" w:rsidRPr="00C74697">
        <w:rPr>
          <w:rFonts w:ascii="Times New Roman" w:hAnsi="Times New Roman" w:cs="Times New Roman"/>
          <w:sz w:val="18"/>
          <w:szCs w:val="18"/>
        </w:rPr>
        <w:t xml:space="preserve">о проведении </w:t>
      </w:r>
      <w:r w:rsidR="00022999" w:rsidRPr="00C74697">
        <w:rPr>
          <w:rFonts w:ascii="Times New Roman" w:hAnsi="Times New Roman" w:cs="Times New Roman"/>
          <w:b/>
          <w:bCs/>
          <w:sz w:val="18"/>
          <w:szCs w:val="18"/>
        </w:rPr>
        <w:t>2</w:t>
      </w:r>
      <w:r w:rsidR="003F5707" w:rsidRPr="00C74697">
        <w:rPr>
          <w:rFonts w:ascii="Times New Roman" w:hAnsi="Times New Roman" w:cs="Times New Roman"/>
          <w:b/>
          <w:bCs/>
          <w:sz w:val="18"/>
          <w:szCs w:val="18"/>
        </w:rPr>
        <w:t>9</w:t>
      </w:r>
      <w:r w:rsidR="005C1EF5" w:rsidRPr="00C74697">
        <w:rPr>
          <w:rFonts w:ascii="Times New Roman" w:hAnsi="Times New Roman" w:cs="Times New Roman"/>
          <w:b/>
          <w:bCs/>
          <w:sz w:val="18"/>
          <w:szCs w:val="18"/>
        </w:rPr>
        <w:t>.</w:t>
      </w:r>
      <w:r w:rsidR="00A84643" w:rsidRPr="00C74697">
        <w:rPr>
          <w:rFonts w:ascii="Times New Roman" w:hAnsi="Times New Roman" w:cs="Times New Roman"/>
          <w:b/>
          <w:bCs/>
          <w:sz w:val="18"/>
          <w:szCs w:val="18"/>
        </w:rPr>
        <w:t>0</w:t>
      </w:r>
      <w:r w:rsidR="00022999" w:rsidRPr="00C74697">
        <w:rPr>
          <w:rFonts w:ascii="Times New Roman" w:hAnsi="Times New Roman" w:cs="Times New Roman"/>
          <w:b/>
          <w:bCs/>
          <w:sz w:val="18"/>
          <w:szCs w:val="18"/>
        </w:rPr>
        <w:t>2</w:t>
      </w:r>
      <w:r w:rsidR="005C1EF5" w:rsidRPr="00C74697">
        <w:rPr>
          <w:rFonts w:ascii="Times New Roman" w:hAnsi="Times New Roman" w:cs="Times New Roman"/>
          <w:b/>
          <w:bCs/>
          <w:sz w:val="18"/>
          <w:szCs w:val="18"/>
        </w:rPr>
        <w:t>.202</w:t>
      </w:r>
      <w:r w:rsidR="00C1170E" w:rsidRPr="00C74697">
        <w:rPr>
          <w:rFonts w:ascii="Times New Roman" w:hAnsi="Times New Roman" w:cs="Times New Roman"/>
          <w:b/>
          <w:bCs/>
          <w:sz w:val="18"/>
          <w:szCs w:val="18"/>
        </w:rPr>
        <w:t>4</w:t>
      </w:r>
      <w:r w:rsidR="0098631C" w:rsidRPr="00C74697">
        <w:rPr>
          <w:rFonts w:ascii="Times New Roman" w:hAnsi="Times New Roman" w:cs="Times New Roman"/>
          <w:b/>
          <w:bCs/>
          <w:sz w:val="18"/>
          <w:szCs w:val="18"/>
        </w:rPr>
        <w:t xml:space="preserve"> г</w:t>
      </w:r>
      <w:r w:rsidR="0098631C" w:rsidRPr="00C74697">
        <w:rPr>
          <w:rFonts w:ascii="Times New Roman" w:hAnsi="Times New Roman" w:cs="Times New Roman"/>
          <w:b/>
          <w:sz w:val="18"/>
          <w:szCs w:val="18"/>
        </w:rPr>
        <w:t>. в 10 час. 00 мин.</w:t>
      </w:r>
      <w:r w:rsidR="0098631C" w:rsidRPr="00C74697">
        <w:rPr>
          <w:rFonts w:ascii="Times New Roman" w:hAnsi="Times New Roman" w:cs="Times New Roman"/>
          <w:sz w:val="18"/>
          <w:szCs w:val="18"/>
        </w:rPr>
        <w:t xml:space="preserve"> (</w:t>
      </w:r>
      <w:r w:rsidR="00022999" w:rsidRPr="00C74697">
        <w:rPr>
          <w:rFonts w:ascii="Times New Roman" w:hAnsi="Times New Roman" w:cs="Times New Roman"/>
          <w:sz w:val="18"/>
          <w:szCs w:val="18"/>
        </w:rPr>
        <w:t xml:space="preserve">время </w:t>
      </w:r>
      <w:proofErr w:type="spellStart"/>
      <w:r w:rsidR="0091345E" w:rsidRPr="00C74697">
        <w:rPr>
          <w:rFonts w:ascii="Times New Roman" w:hAnsi="Times New Roman" w:cs="Times New Roman"/>
          <w:sz w:val="18"/>
          <w:szCs w:val="18"/>
        </w:rPr>
        <w:t>м</w:t>
      </w:r>
      <w:r w:rsidR="0098631C" w:rsidRPr="00C74697">
        <w:rPr>
          <w:rFonts w:ascii="Times New Roman" w:hAnsi="Times New Roman" w:cs="Times New Roman"/>
          <w:sz w:val="18"/>
          <w:szCs w:val="18"/>
        </w:rPr>
        <w:t>ск</w:t>
      </w:r>
      <w:proofErr w:type="spellEnd"/>
      <w:r w:rsidR="0098631C" w:rsidRPr="00C74697">
        <w:rPr>
          <w:rFonts w:ascii="Times New Roman" w:hAnsi="Times New Roman" w:cs="Times New Roman"/>
          <w:sz w:val="18"/>
          <w:szCs w:val="18"/>
        </w:rPr>
        <w:t xml:space="preserve">) </w:t>
      </w:r>
      <w:r w:rsidR="00BE23E8" w:rsidRPr="00C74697">
        <w:rPr>
          <w:rFonts w:ascii="Times New Roman" w:hAnsi="Times New Roman" w:cs="Times New Roman"/>
          <w:sz w:val="18"/>
          <w:szCs w:val="18"/>
        </w:rPr>
        <w:t xml:space="preserve">на электронной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 </w:t>
      </w:r>
    </w:p>
    <w:p w14:paraId="308DC3E8" w14:textId="2CA041E7" w:rsidR="00E52613" w:rsidRPr="00FE25CF" w:rsidRDefault="0098631C" w:rsidP="00C013C8">
      <w:pPr>
        <w:spacing w:after="0" w:line="240" w:lineRule="auto"/>
        <w:ind w:firstLine="708"/>
        <w:jc w:val="both"/>
        <w:rPr>
          <w:rFonts w:ascii="Times New Roman" w:hAnsi="Times New Roman" w:cs="Times New Roman"/>
          <w:sz w:val="18"/>
          <w:szCs w:val="18"/>
        </w:rPr>
      </w:pPr>
      <w:r w:rsidRPr="00C74697">
        <w:rPr>
          <w:rFonts w:ascii="Times New Roman" w:hAnsi="Times New Roman" w:cs="Times New Roman"/>
          <w:sz w:val="18"/>
          <w:szCs w:val="18"/>
        </w:rPr>
        <w:t>Начало приема заявок</w:t>
      </w:r>
      <w:r w:rsidR="00BE23E8" w:rsidRPr="00C74697">
        <w:rPr>
          <w:rFonts w:ascii="Times New Roman" w:hAnsi="Times New Roman" w:cs="Times New Roman"/>
          <w:sz w:val="18"/>
          <w:szCs w:val="18"/>
        </w:rPr>
        <w:t xml:space="preserve"> на участие в Торгах</w:t>
      </w:r>
      <w:r w:rsidRPr="00C74697">
        <w:rPr>
          <w:rFonts w:ascii="Times New Roman" w:hAnsi="Times New Roman" w:cs="Times New Roman"/>
          <w:sz w:val="18"/>
          <w:szCs w:val="18"/>
        </w:rPr>
        <w:t xml:space="preserve"> </w:t>
      </w:r>
      <w:r w:rsidRPr="00C74697">
        <w:rPr>
          <w:rFonts w:ascii="Times New Roman" w:hAnsi="Times New Roman" w:cs="Times New Roman"/>
          <w:b/>
          <w:sz w:val="18"/>
          <w:szCs w:val="18"/>
        </w:rPr>
        <w:t xml:space="preserve">с 09 час. 00 мин. </w:t>
      </w:r>
      <w:r w:rsidR="00022999" w:rsidRPr="00C74697">
        <w:rPr>
          <w:rFonts w:ascii="Times New Roman" w:hAnsi="Times New Roman" w:cs="Times New Roman"/>
          <w:b/>
          <w:sz w:val="18"/>
          <w:szCs w:val="18"/>
        </w:rPr>
        <w:t>22</w:t>
      </w:r>
      <w:r w:rsidR="007766B3" w:rsidRPr="00C74697">
        <w:rPr>
          <w:rFonts w:ascii="Times New Roman" w:hAnsi="Times New Roman" w:cs="Times New Roman"/>
          <w:b/>
          <w:sz w:val="18"/>
          <w:szCs w:val="18"/>
        </w:rPr>
        <w:t>.</w:t>
      </w:r>
      <w:r w:rsidR="00990964" w:rsidRPr="00C74697">
        <w:rPr>
          <w:rFonts w:ascii="Times New Roman" w:hAnsi="Times New Roman" w:cs="Times New Roman"/>
          <w:b/>
          <w:sz w:val="18"/>
          <w:szCs w:val="18"/>
        </w:rPr>
        <w:t>0</w:t>
      </w:r>
      <w:r w:rsidR="00022999" w:rsidRPr="00C74697">
        <w:rPr>
          <w:rFonts w:ascii="Times New Roman" w:hAnsi="Times New Roman" w:cs="Times New Roman"/>
          <w:b/>
          <w:sz w:val="18"/>
          <w:szCs w:val="18"/>
        </w:rPr>
        <w:t>1</w:t>
      </w:r>
      <w:r w:rsidR="007766B3" w:rsidRPr="00C74697">
        <w:rPr>
          <w:rFonts w:ascii="Times New Roman" w:hAnsi="Times New Roman" w:cs="Times New Roman"/>
          <w:b/>
          <w:sz w:val="18"/>
          <w:szCs w:val="18"/>
        </w:rPr>
        <w:t>.202</w:t>
      </w:r>
      <w:r w:rsidR="00C1170E" w:rsidRPr="00C74697">
        <w:rPr>
          <w:rFonts w:ascii="Times New Roman" w:hAnsi="Times New Roman" w:cs="Times New Roman"/>
          <w:b/>
          <w:sz w:val="18"/>
          <w:szCs w:val="18"/>
        </w:rPr>
        <w:t>4</w:t>
      </w:r>
      <w:r w:rsidRPr="00C74697">
        <w:rPr>
          <w:rFonts w:ascii="Times New Roman" w:hAnsi="Times New Roman" w:cs="Times New Roman"/>
          <w:b/>
          <w:sz w:val="18"/>
          <w:szCs w:val="18"/>
        </w:rPr>
        <w:t xml:space="preserve"> г. </w:t>
      </w:r>
      <w:r w:rsidR="00022999" w:rsidRPr="00C74697">
        <w:rPr>
          <w:rFonts w:ascii="Times New Roman" w:hAnsi="Times New Roman" w:cs="Times New Roman"/>
          <w:bCs/>
          <w:sz w:val="18"/>
          <w:szCs w:val="18"/>
        </w:rPr>
        <w:t xml:space="preserve">(время </w:t>
      </w:r>
      <w:proofErr w:type="spellStart"/>
      <w:r w:rsidR="00022999" w:rsidRPr="00C74697">
        <w:rPr>
          <w:rFonts w:ascii="Times New Roman" w:hAnsi="Times New Roman" w:cs="Times New Roman"/>
          <w:bCs/>
          <w:sz w:val="18"/>
          <w:szCs w:val="18"/>
        </w:rPr>
        <w:t>мск</w:t>
      </w:r>
      <w:proofErr w:type="spellEnd"/>
      <w:r w:rsidR="00022999" w:rsidRPr="00C74697">
        <w:rPr>
          <w:rFonts w:ascii="Times New Roman" w:hAnsi="Times New Roman" w:cs="Times New Roman"/>
          <w:bCs/>
          <w:sz w:val="18"/>
          <w:szCs w:val="18"/>
        </w:rPr>
        <w:t>)</w:t>
      </w:r>
      <w:r w:rsidR="00022999" w:rsidRPr="00C74697">
        <w:rPr>
          <w:rFonts w:ascii="Times New Roman" w:hAnsi="Times New Roman" w:cs="Times New Roman"/>
          <w:b/>
          <w:sz w:val="18"/>
          <w:szCs w:val="18"/>
        </w:rPr>
        <w:t xml:space="preserve"> </w:t>
      </w:r>
      <w:r w:rsidRPr="00C74697">
        <w:rPr>
          <w:rFonts w:ascii="Times New Roman" w:hAnsi="Times New Roman" w:cs="Times New Roman"/>
          <w:b/>
          <w:sz w:val="18"/>
          <w:szCs w:val="18"/>
        </w:rPr>
        <w:t xml:space="preserve">по </w:t>
      </w:r>
      <w:r w:rsidR="00022999" w:rsidRPr="00C74697">
        <w:rPr>
          <w:rFonts w:ascii="Times New Roman" w:hAnsi="Times New Roman" w:cs="Times New Roman"/>
          <w:b/>
          <w:sz w:val="18"/>
          <w:szCs w:val="18"/>
        </w:rPr>
        <w:t>27</w:t>
      </w:r>
      <w:r w:rsidR="007766B3" w:rsidRPr="00C74697">
        <w:rPr>
          <w:rFonts w:ascii="Times New Roman" w:hAnsi="Times New Roman" w:cs="Times New Roman"/>
          <w:b/>
          <w:sz w:val="18"/>
          <w:szCs w:val="18"/>
        </w:rPr>
        <w:t>.</w:t>
      </w:r>
      <w:r w:rsidR="00022999" w:rsidRPr="00C74697">
        <w:rPr>
          <w:rFonts w:ascii="Times New Roman" w:hAnsi="Times New Roman" w:cs="Times New Roman"/>
          <w:b/>
          <w:sz w:val="18"/>
          <w:szCs w:val="18"/>
        </w:rPr>
        <w:t>02</w:t>
      </w:r>
      <w:r w:rsidR="007766B3" w:rsidRPr="00C74697">
        <w:rPr>
          <w:rFonts w:ascii="Times New Roman" w:hAnsi="Times New Roman" w:cs="Times New Roman"/>
          <w:b/>
          <w:sz w:val="18"/>
          <w:szCs w:val="18"/>
        </w:rPr>
        <w:t>.202</w:t>
      </w:r>
      <w:r w:rsidR="00C1170E" w:rsidRPr="00C74697">
        <w:rPr>
          <w:rFonts w:ascii="Times New Roman" w:hAnsi="Times New Roman" w:cs="Times New Roman"/>
          <w:b/>
          <w:sz w:val="18"/>
          <w:szCs w:val="18"/>
        </w:rPr>
        <w:t>4</w:t>
      </w:r>
      <w:r w:rsidRPr="00C74697">
        <w:rPr>
          <w:rFonts w:ascii="Times New Roman" w:hAnsi="Times New Roman" w:cs="Times New Roman"/>
          <w:b/>
          <w:sz w:val="18"/>
          <w:szCs w:val="18"/>
        </w:rPr>
        <w:t xml:space="preserve"> г. до 23 час </w:t>
      </w:r>
      <w:r w:rsidR="001427B5" w:rsidRPr="00C74697">
        <w:rPr>
          <w:rFonts w:ascii="Times New Roman" w:hAnsi="Times New Roman" w:cs="Times New Roman"/>
          <w:b/>
          <w:sz w:val="18"/>
          <w:szCs w:val="18"/>
        </w:rPr>
        <w:t>00</w:t>
      </w:r>
      <w:r w:rsidRPr="00C74697">
        <w:rPr>
          <w:rFonts w:ascii="Times New Roman" w:hAnsi="Times New Roman" w:cs="Times New Roman"/>
          <w:b/>
          <w:sz w:val="18"/>
          <w:szCs w:val="18"/>
        </w:rPr>
        <w:t xml:space="preserve"> мин.</w:t>
      </w:r>
      <w:r w:rsidR="00022999" w:rsidRPr="00C74697">
        <w:rPr>
          <w:rFonts w:ascii="Times New Roman" w:hAnsi="Times New Roman" w:cs="Times New Roman"/>
          <w:b/>
          <w:sz w:val="18"/>
          <w:szCs w:val="18"/>
        </w:rPr>
        <w:t xml:space="preserve"> </w:t>
      </w:r>
      <w:r w:rsidR="00022999" w:rsidRPr="00C74697">
        <w:rPr>
          <w:rFonts w:ascii="Times New Roman" w:hAnsi="Times New Roman" w:cs="Times New Roman"/>
          <w:bCs/>
          <w:sz w:val="18"/>
          <w:szCs w:val="18"/>
        </w:rPr>
        <w:t xml:space="preserve">(время </w:t>
      </w:r>
      <w:proofErr w:type="spellStart"/>
      <w:r w:rsidR="00022999" w:rsidRPr="00C74697">
        <w:rPr>
          <w:rFonts w:ascii="Times New Roman" w:hAnsi="Times New Roman" w:cs="Times New Roman"/>
          <w:bCs/>
          <w:sz w:val="18"/>
          <w:szCs w:val="18"/>
        </w:rPr>
        <w:t>мск</w:t>
      </w:r>
      <w:proofErr w:type="spellEnd"/>
      <w:r w:rsidR="00022999" w:rsidRPr="00C74697">
        <w:rPr>
          <w:rFonts w:ascii="Times New Roman" w:hAnsi="Times New Roman" w:cs="Times New Roman"/>
          <w:bCs/>
          <w:sz w:val="18"/>
          <w:szCs w:val="18"/>
        </w:rPr>
        <w:t>)</w:t>
      </w:r>
      <w:r w:rsidR="00022999" w:rsidRPr="00C74697">
        <w:rPr>
          <w:rFonts w:ascii="Times New Roman" w:hAnsi="Times New Roman" w:cs="Times New Roman"/>
          <w:b/>
          <w:sz w:val="18"/>
          <w:szCs w:val="18"/>
        </w:rPr>
        <w:t xml:space="preserve">. </w:t>
      </w:r>
      <w:r w:rsidRPr="00C74697">
        <w:rPr>
          <w:rFonts w:ascii="Times New Roman" w:hAnsi="Times New Roman" w:cs="Times New Roman"/>
          <w:sz w:val="18"/>
          <w:szCs w:val="18"/>
        </w:rPr>
        <w:t xml:space="preserve">Определение участников </w:t>
      </w:r>
      <w:r w:rsidR="000462AE" w:rsidRPr="00C74697">
        <w:rPr>
          <w:rFonts w:ascii="Times New Roman" w:hAnsi="Times New Roman" w:cs="Times New Roman"/>
          <w:sz w:val="18"/>
          <w:szCs w:val="18"/>
        </w:rPr>
        <w:t>Т</w:t>
      </w:r>
      <w:r w:rsidRPr="00C74697">
        <w:rPr>
          <w:rFonts w:ascii="Times New Roman" w:hAnsi="Times New Roman" w:cs="Times New Roman"/>
          <w:sz w:val="18"/>
          <w:szCs w:val="18"/>
        </w:rPr>
        <w:t xml:space="preserve">оргов – </w:t>
      </w:r>
      <w:r w:rsidR="00022999" w:rsidRPr="00C74697">
        <w:rPr>
          <w:rFonts w:ascii="Times New Roman" w:hAnsi="Times New Roman" w:cs="Times New Roman"/>
          <w:b/>
          <w:bCs/>
          <w:sz w:val="18"/>
          <w:szCs w:val="18"/>
        </w:rPr>
        <w:t>28.02</w:t>
      </w:r>
      <w:r w:rsidR="007766B3" w:rsidRPr="00C74697">
        <w:rPr>
          <w:rFonts w:ascii="Times New Roman" w:hAnsi="Times New Roman" w:cs="Times New Roman"/>
          <w:b/>
          <w:bCs/>
          <w:sz w:val="18"/>
          <w:szCs w:val="18"/>
        </w:rPr>
        <w:t>.202</w:t>
      </w:r>
      <w:r w:rsidR="00C1170E" w:rsidRPr="00C74697">
        <w:rPr>
          <w:rFonts w:ascii="Times New Roman" w:hAnsi="Times New Roman" w:cs="Times New Roman"/>
          <w:b/>
          <w:bCs/>
          <w:sz w:val="18"/>
          <w:szCs w:val="18"/>
        </w:rPr>
        <w:t>4</w:t>
      </w:r>
      <w:r w:rsidR="007766B3" w:rsidRPr="00C74697">
        <w:rPr>
          <w:rFonts w:ascii="Times New Roman" w:hAnsi="Times New Roman" w:cs="Times New Roman"/>
          <w:b/>
          <w:bCs/>
          <w:sz w:val="18"/>
          <w:szCs w:val="18"/>
        </w:rPr>
        <w:t xml:space="preserve"> </w:t>
      </w:r>
      <w:r w:rsidR="00123ACA" w:rsidRPr="00C74697">
        <w:rPr>
          <w:rFonts w:ascii="Times New Roman" w:hAnsi="Times New Roman" w:cs="Times New Roman"/>
          <w:b/>
          <w:bCs/>
          <w:sz w:val="18"/>
          <w:szCs w:val="18"/>
        </w:rPr>
        <w:t>г.</w:t>
      </w:r>
      <w:r w:rsidRPr="00C74697">
        <w:rPr>
          <w:rFonts w:ascii="Times New Roman" w:hAnsi="Times New Roman" w:cs="Times New Roman"/>
          <w:b/>
          <w:bCs/>
          <w:sz w:val="18"/>
          <w:szCs w:val="18"/>
        </w:rPr>
        <w:t xml:space="preserve"> в 16 час. 00 мин</w:t>
      </w:r>
      <w:r w:rsidRPr="00C74697">
        <w:rPr>
          <w:rFonts w:ascii="Times New Roman" w:hAnsi="Times New Roman" w:cs="Times New Roman"/>
          <w:sz w:val="18"/>
          <w:szCs w:val="18"/>
        </w:rPr>
        <w:t>.</w:t>
      </w:r>
      <w:r w:rsidR="00022999" w:rsidRPr="00C74697">
        <w:t xml:space="preserve"> (</w:t>
      </w:r>
      <w:r w:rsidR="00022999" w:rsidRPr="00C74697">
        <w:rPr>
          <w:rFonts w:ascii="Times New Roman" w:hAnsi="Times New Roman" w:cs="Times New Roman"/>
          <w:sz w:val="18"/>
          <w:szCs w:val="18"/>
        </w:rPr>
        <w:t xml:space="preserve">время </w:t>
      </w:r>
      <w:proofErr w:type="spellStart"/>
      <w:r w:rsidR="00022999" w:rsidRPr="00C74697">
        <w:rPr>
          <w:rFonts w:ascii="Times New Roman" w:hAnsi="Times New Roman" w:cs="Times New Roman"/>
          <w:sz w:val="18"/>
          <w:szCs w:val="18"/>
        </w:rPr>
        <w:t>мск</w:t>
      </w:r>
      <w:proofErr w:type="spellEnd"/>
      <w:r w:rsidR="00022999" w:rsidRPr="00C74697">
        <w:rPr>
          <w:rFonts w:ascii="Times New Roman" w:hAnsi="Times New Roman" w:cs="Times New Roman"/>
          <w:sz w:val="18"/>
          <w:szCs w:val="18"/>
        </w:rPr>
        <w:t>)</w:t>
      </w:r>
      <w:r w:rsidRPr="00C74697">
        <w:rPr>
          <w:rFonts w:ascii="Times New Roman" w:hAnsi="Times New Roman" w:cs="Times New Roman"/>
          <w:sz w:val="18"/>
          <w:szCs w:val="18"/>
        </w:rPr>
        <w:t>, оформляется протоколом об</w:t>
      </w:r>
      <w:r w:rsidR="003C5306" w:rsidRPr="00C74697">
        <w:rPr>
          <w:rFonts w:ascii="Times New Roman" w:hAnsi="Times New Roman" w:cs="Times New Roman"/>
          <w:sz w:val="18"/>
          <w:szCs w:val="18"/>
        </w:rPr>
        <w:t xml:space="preserve"> определении</w:t>
      </w:r>
      <w:r w:rsidR="003C5306" w:rsidRPr="00FE25CF">
        <w:rPr>
          <w:rFonts w:ascii="Times New Roman" w:hAnsi="Times New Roman" w:cs="Times New Roman"/>
          <w:sz w:val="18"/>
          <w:szCs w:val="18"/>
        </w:rPr>
        <w:t xml:space="preserve"> участников торгов.</w:t>
      </w:r>
    </w:p>
    <w:p w14:paraId="04E5FF7A" w14:textId="45010796" w:rsidR="008B41B3" w:rsidRDefault="003607C4" w:rsidP="00147197">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Продаже на Торгах </w:t>
      </w:r>
      <w:r w:rsidR="004A50E4">
        <w:rPr>
          <w:rFonts w:ascii="Times New Roman" w:hAnsi="Times New Roman" w:cs="Times New Roman"/>
          <w:sz w:val="18"/>
          <w:szCs w:val="18"/>
        </w:rPr>
        <w:t>отдельными</w:t>
      </w:r>
      <w:r w:rsidR="00C1170E">
        <w:rPr>
          <w:rFonts w:ascii="Times New Roman" w:hAnsi="Times New Roman" w:cs="Times New Roman"/>
          <w:sz w:val="18"/>
          <w:szCs w:val="18"/>
        </w:rPr>
        <w:t xml:space="preserve"> лот</w:t>
      </w:r>
      <w:r w:rsidR="004A50E4">
        <w:rPr>
          <w:rFonts w:ascii="Times New Roman" w:hAnsi="Times New Roman" w:cs="Times New Roman"/>
          <w:sz w:val="18"/>
          <w:szCs w:val="18"/>
        </w:rPr>
        <w:t>а</w:t>
      </w:r>
      <w:r w:rsidR="00C1170E">
        <w:rPr>
          <w:rFonts w:ascii="Times New Roman" w:hAnsi="Times New Roman" w:cs="Times New Roman"/>
          <w:sz w:val="18"/>
          <w:szCs w:val="18"/>
        </w:rPr>
        <w:t>м</w:t>
      </w:r>
      <w:r w:rsidR="004A50E4">
        <w:rPr>
          <w:rFonts w:ascii="Times New Roman" w:hAnsi="Times New Roman" w:cs="Times New Roman"/>
          <w:sz w:val="18"/>
          <w:szCs w:val="18"/>
        </w:rPr>
        <w:t>и</w:t>
      </w:r>
      <w:r w:rsidR="00C1170E">
        <w:rPr>
          <w:rFonts w:ascii="Times New Roman" w:hAnsi="Times New Roman" w:cs="Times New Roman"/>
          <w:sz w:val="18"/>
          <w:szCs w:val="18"/>
        </w:rPr>
        <w:t xml:space="preserve"> </w:t>
      </w:r>
      <w:r w:rsidRPr="00FE25CF">
        <w:rPr>
          <w:rFonts w:ascii="Times New Roman" w:hAnsi="Times New Roman" w:cs="Times New Roman"/>
          <w:sz w:val="18"/>
          <w:szCs w:val="18"/>
        </w:rPr>
        <w:t xml:space="preserve">подлежит следующее имущество </w:t>
      </w:r>
      <w:r w:rsidR="00E52613" w:rsidRPr="00FE25CF">
        <w:rPr>
          <w:rFonts w:ascii="Times New Roman" w:hAnsi="Times New Roman" w:cs="Times New Roman"/>
          <w:sz w:val="18"/>
          <w:szCs w:val="18"/>
        </w:rPr>
        <w:t>(далее – Имущество, Лот</w:t>
      </w:r>
      <w:r w:rsidR="004A50E4">
        <w:rPr>
          <w:rFonts w:ascii="Times New Roman" w:hAnsi="Times New Roman" w:cs="Times New Roman"/>
          <w:sz w:val="18"/>
          <w:szCs w:val="18"/>
        </w:rPr>
        <w:t>ы</w:t>
      </w:r>
      <w:r w:rsidR="00E52613" w:rsidRPr="004A50E4">
        <w:rPr>
          <w:rFonts w:ascii="Times New Roman" w:hAnsi="Times New Roman" w:cs="Times New Roman"/>
          <w:sz w:val="18"/>
          <w:szCs w:val="18"/>
        </w:rPr>
        <w:t>)</w:t>
      </w:r>
      <w:r w:rsidR="002F38FF" w:rsidRPr="004A50E4">
        <w:rPr>
          <w:rFonts w:ascii="Times New Roman" w:hAnsi="Times New Roman" w:cs="Times New Roman"/>
          <w:sz w:val="18"/>
          <w:szCs w:val="18"/>
        </w:rPr>
        <w:t xml:space="preserve">, </w:t>
      </w:r>
      <w:r w:rsidR="004A50E4" w:rsidRPr="004A50E4">
        <w:rPr>
          <w:rFonts w:ascii="Times New Roman" w:hAnsi="Times New Roman" w:cs="Times New Roman"/>
          <w:sz w:val="18"/>
          <w:szCs w:val="18"/>
        </w:rPr>
        <w:t xml:space="preserve">расположенное по адресу: обл. Саратовская, г. Энгельс, 1-й Микрорайон – Промзона, </w:t>
      </w:r>
      <w:r w:rsidR="002F38FF" w:rsidRPr="004A50E4">
        <w:rPr>
          <w:rFonts w:ascii="Times New Roman" w:hAnsi="Times New Roman" w:cs="Times New Roman"/>
          <w:sz w:val="18"/>
          <w:szCs w:val="18"/>
        </w:rPr>
        <w:t>начальная цена (далее – нач. цена) НДС не облагается</w:t>
      </w:r>
      <w:r w:rsidR="00E52613" w:rsidRPr="00FE25CF">
        <w:rPr>
          <w:rFonts w:ascii="Times New Roman" w:hAnsi="Times New Roman" w:cs="Times New Roman"/>
          <w:sz w:val="18"/>
          <w:szCs w:val="18"/>
        </w:rPr>
        <w:t xml:space="preserve">: </w:t>
      </w:r>
      <w:bookmarkStart w:id="0" w:name="_Hlk68601777"/>
      <w:r w:rsidR="00E52613" w:rsidRPr="00FE25CF">
        <w:rPr>
          <w:rFonts w:ascii="Times New Roman" w:hAnsi="Times New Roman" w:cs="Times New Roman"/>
          <w:b/>
          <w:sz w:val="18"/>
          <w:szCs w:val="18"/>
        </w:rPr>
        <w:t>Лот №1</w:t>
      </w:r>
      <w:r w:rsidR="00E52613" w:rsidRPr="00FE25CF">
        <w:rPr>
          <w:rFonts w:ascii="Times New Roman" w:hAnsi="Times New Roman" w:cs="Times New Roman"/>
          <w:sz w:val="18"/>
          <w:szCs w:val="18"/>
        </w:rPr>
        <w:t xml:space="preserve">: </w:t>
      </w:r>
      <w:bookmarkEnd w:id="0"/>
      <w:r w:rsidR="00063072" w:rsidRPr="00063072">
        <w:rPr>
          <w:rFonts w:ascii="Times New Roman" w:hAnsi="Times New Roman" w:cs="Times New Roman"/>
          <w:sz w:val="18"/>
          <w:szCs w:val="18"/>
        </w:rPr>
        <w:t xml:space="preserve">Специализированный вычислительный комплекс АИИСКУЭ (система учета </w:t>
      </w:r>
      <w:proofErr w:type="spellStart"/>
      <w:r w:rsidR="00063072" w:rsidRPr="00063072">
        <w:rPr>
          <w:rFonts w:ascii="Times New Roman" w:hAnsi="Times New Roman" w:cs="Times New Roman"/>
          <w:sz w:val="18"/>
          <w:szCs w:val="18"/>
        </w:rPr>
        <w:t>эл.энергии</w:t>
      </w:r>
      <w:proofErr w:type="spellEnd"/>
      <w:r w:rsidR="00063072" w:rsidRPr="00063072">
        <w:rPr>
          <w:rFonts w:ascii="Times New Roman" w:hAnsi="Times New Roman" w:cs="Times New Roman"/>
          <w:sz w:val="18"/>
          <w:szCs w:val="18"/>
        </w:rPr>
        <w:t>), инв. №000000003</w:t>
      </w:r>
      <w:r w:rsidR="00775B43">
        <w:rPr>
          <w:rFonts w:ascii="Times New Roman" w:hAnsi="Times New Roman" w:cs="Times New Roman"/>
          <w:sz w:val="18"/>
          <w:szCs w:val="18"/>
        </w:rPr>
        <w:t>,</w:t>
      </w:r>
      <w:r w:rsidR="00DC04B5">
        <w:rPr>
          <w:rFonts w:ascii="Times New Roman" w:hAnsi="Times New Roman" w:cs="Times New Roman"/>
          <w:sz w:val="18"/>
          <w:szCs w:val="18"/>
        </w:rPr>
        <w:t xml:space="preserve"> </w:t>
      </w:r>
      <w:r w:rsidR="00742219" w:rsidRPr="00FE25CF">
        <w:rPr>
          <w:rFonts w:ascii="Times New Roman" w:hAnsi="Times New Roman" w:cs="Times New Roman"/>
          <w:b/>
          <w:bCs/>
          <w:sz w:val="18"/>
          <w:szCs w:val="18"/>
        </w:rPr>
        <w:t>нач. цена Лота №</w:t>
      </w:r>
      <w:r w:rsidR="0004777C">
        <w:rPr>
          <w:rFonts w:ascii="Times New Roman" w:hAnsi="Times New Roman" w:cs="Times New Roman"/>
          <w:b/>
          <w:bCs/>
          <w:sz w:val="18"/>
          <w:szCs w:val="18"/>
        </w:rPr>
        <w:t>1</w:t>
      </w:r>
      <w:r w:rsidR="00742219" w:rsidRPr="00FE25CF">
        <w:rPr>
          <w:rFonts w:ascii="Times New Roman" w:hAnsi="Times New Roman" w:cs="Times New Roman"/>
          <w:b/>
          <w:bCs/>
          <w:sz w:val="18"/>
          <w:szCs w:val="18"/>
        </w:rPr>
        <w:t xml:space="preserve"> – </w:t>
      </w:r>
      <w:r w:rsidR="00775B43" w:rsidRPr="00775B43">
        <w:rPr>
          <w:rFonts w:ascii="Times New Roman" w:hAnsi="Times New Roman" w:cs="Times New Roman"/>
          <w:b/>
          <w:bCs/>
          <w:sz w:val="18"/>
          <w:szCs w:val="18"/>
        </w:rPr>
        <w:t>476 044,00</w:t>
      </w:r>
      <w:r w:rsidR="00775B43">
        <w:rPr>
          <w:rFonts w:ascii="Times New Roman" w:hAnsi="Times New Roman" w:cs="Times New Roman"/>
          <w:b/>
          <w:bCs/>
          <w:sz w:val="18"/>
          <w:szCs w:val="18"/>
        </w:rPr>
        <w:t xml:space="preserve"> </w:t>
      </w:r>
      <w:r w:rsidR="00742219" w:rsidRPr="00FE25CF">
        <w:rPr>
          <w:rFonts w:ascii="Times New Roman" w:hAnsi="Times New Roman" w:cs="Times New Roman"/>
          <w:b/>
          <w:bCs/>
          <w:sz w:val="18"/>
          <w:szCs w:val="18"/>
        </w:rPr>
        <w:t>руб.</w:t>
      </w:r>
      <w:r w:rsidR="00775B43">
        <w:rPr>
          <w:rFonts w:ascii="Times New Roman" w:hAnsi="Times New Roman" w:cs="Times New Roman"/>
          <w:b/>
          <w:bCs/>
          <w:sz w:val="18"/>
          <w:szCs w:val="18"/>
        </w:rPr>
        <w:t>,</w:t>
      </w:r>
      <w:r w:rsidR="00742219" w:rsidRPr="00FE25CF">
        <w:rPr>
          <w:sz w:val="18"/>
          <w:szCs w:val="18"/>
        </w:rPr>
        <w:t xml:space="preserve"> </w:t>
      </w:r>
      <w:r w:rsidR="00775B43" w:rsidRPr="00775B43">
        <w:rPr>
          <w:rFonts w:ascii="Times New Roman" w:hAnsi="Times New Roman" w:cs="Times New Roman"/>
          <w:b/>
          <w:bCs/>
          <w:sz w:val="18"/>
          <w:szCs w:val="18"/>
        </w:rPr>
        <w:t>Лот №2:</w:t>
      </w:r>
      <w:r w:rsidR="00775B43" w:rsidRPr="00775B43">
        <w:t xml:space="preserve"> </w:t>
      </w:r>
      <w:r w:rsidR="00775B43" w:rsidRPr="00775B43">
        <w:rPr>
          <w:rFonts w:ascii="Times New Roman" w:hAnsi="Times New Roman" w:cs="Times New Roman"/>
          <w:sz w:val="18"/>
          <w:szCs w:val="18"/>
        </w:rPr>
        <w:t xml:space="preserve">Годные остатки (Грузовой тягач седельный МАЗ 543205-020, 2006 </w:t>
      </w:r>
      <w:proofErr w:type="spellStart"/>
      <w:r w:rsidR="00775B43" w:rsidRPr="00775B43">
        <w:rPr>
          <w:rFonts w:ascii="Times New Roman" w:hAnsi="Times New Roman" w:cs="Times New Roman"/>
          <w:sz w:val="18"/>
          <w:szCs w:val="18"/>
        </w:rPr>
        <w:t>г.в</w:t>
      </w:r>
      <w:proofErr w:type="spellEnd"/>
      <w:r w:rsidR="00775B43" w:rsidRPr="00775B43">
        <w:rPr>
          <w:rFonts w:ascii="Times New Roman" w:hAnsi="Times New Roman" w:cs="Times New Roman"/>
          <w:sz w:val="18"/>
          <w:szCs w:val="18"/>
        </w:rPr>
        <w:t xml:space="preserve">., VIN: YЗМ54320560001417, цвет кузова: белый  </w:t>
      </w:r>
      <w:r w:rsidR="00775B43">
        <w:rPr>
          <w:rFonts w:ascii="Times New Roman" w:hAnsi="Times New Roman" w:cs="Times New Roman"/>
          <w:sz w:val="18"/>
          <w:szCs w:val="18"/>
        </w:rPr>
        <w:t>г/н</w:t>
      </w:r>
      <w:r w:rsidR="00775B43" w:rsidRPr="00775B43">
        <w:rPr>
          <w:rFonts w:ascii="Times New Roman" w:hAnsi="Times New Roman" w:cs="Times New Roman"/>
          <w:sz w:val="18"/>
          <w:szCs w:val="18"/>
        </w:rPr>
        <w:t xml:space="preserve"> Х667ВА, ПТС 77 ТН 673576 от 07.02.2006г.), инв. №000000057; Годные остатки (Полуприцеп МАЗ-975800-012, 2005 </w:t>
      </w:r>
      <w:proofErr w:type="spellStart"/>
      <w:r w:rsidR="00775B43" w:rsidRPr="00775B43">
        <w:rPr>
          <w:rFonts w:ascii="Times New Roman" w:hAnsi="Times New Roman" w:cs="Times New Roman"/>
          <w:sz w:val="18"/>
          <w:szCs w:val="18"/>
        </w:rPr>
        <w:t>г.в</w:t>
      </w:r>
      <w:proofErr w:type="spellEnd"/>
      <w:r w:rsidR="00775B43" w:rsidRPr="00775B43">
        <w:rPr>
          <w:rFonts w:ascii="Times New Roman" w:hAnsi="Times New Roman" w:cs="Times New Roman"/>
          <w:sz w:val="18"/>
          <w:szCs w:val="18"/>
        </w:rPr>
        <w:t>., VIN: YЗМ97580050008054, цвет кузова: зеленый, г</w:t>
      </w:r>
      <w:r w:rsidR="00775B43">
        <w:rPr>
          <w:rFonts w:ascii="Times New Roman" w:hAnsi="Times New Roman" w:cs="Times New Roman"/>
          <w:sz w:val="18"/>
          <w:szCs w:val="18"/>
        </w:rPr>
        <w:t>/н</w:t>
      </w:r>
      <w:r w:rsidR="00775B43" w:rsidRPr="00775B43">
        <w:rPr>
          <w:rFonts w:ascii="Times New Roman" w:hAnsi="Times New Roman" w:cs="Times New Roman"/>
          <w:sz w:val="18"/>
          <w:szCs w:val="18"/>
        </w:rPr>
        <w:t xml:space="preserve"> АЕ4605 64, ПТС 77 ТН 673390 от 02.02.2006г.), инв. №000000058,</w:t>
      </w:r>
      <w:r w:rsidR="00775B43">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 xml:space="preserve">2 </w:t>
      </w:r>
      <w:r w:rsidR="00775B43" w:rsidRPr="00775B43">
        <w:rPr>
          <w:rFonts w:ascii="Times New Roman" w:hAnsi="Times New Roman" w:cs="Times New Roman"/>
          <w:b/>
          <w:bCs/>
          <w:sz w:val="18"/>
          <w:szCs w:val="18"/>
        </w:rPr>
        <w:t>–</w:t>
      </w:r>
      <w:r w:rsidR="00775B4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383 041,00</w:t>
      </w:r>
      <w:r w:rsidR="00775B4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3</w:t>
      </w:r>
      <w:r w:rsidR="00775B43" w:rsidRPr="00775B43">
        <w:rPr>
          <w:rFonts w:ascii="Times New Roman" w:hAnsi="Times New Roman" w:cs="Times New Roman"/>
          <w:b/>
          <w:bCs/>
          <w:sz w:val="18"/>
          <w:szCs w:val="18"/>
        </w:rPr>
        <w:t xml:space="preserve">: </w:t>
      </w:r>
      <w:r w:rsidR="00775B43" w:rsidRPr="00775B43">
        <w:rPr>
          <w:rFonts w:ascii="Times New Roman" w:hAnsi="Times New Roman" w:cs="Times New Roman"/>
          <w:sz w:val="18"/>
          <w:szCs w:val="18"/>
        </w:rPr>
        <w:t xml:space="preserve">Домофон TANTOS LILU, инв. № 000000054; </w:t>
      </w:r>
      <w:proofErr w:type="spellStart"/>
      <w:r w:rsidR="00775B43" w:rsidRPr="00775B43">
        <w:rPr>
          <w:rFonts w:ascii="Times New Roman" w:hAnsi="Times New Roman" w:cs="Times New Roman"/>
          <w:sz w:val="18"/>
          <w:szCs w:val="18"/>
        </w:rPr>
        <w:t>Мультисплитсистема</w:t>
      </w:r>
      <w:proofErr w:type="spellEnd"/>
      <w:r w:rsidR="00775B43" w:rsidRPr="00775B43">
        <w:rPr>
          <w:rFonts w:ascii="Times New Roman" w:hAnsi="Times New Roman" w:cs="Times New Roman"/>
          <w:sz w:val="18"/>
          <w:szCs w:val="18"/>
        </w:rPr>
        <w:t xml:space="preserve"> </w:t>
      </w:r>
      <w:proofErr w:type="spellStart"/>
      <w:r w:rsidR="00775B43" w:rsidRPr="00775B43">
        <w:rPr>
          <w:rFonts w:ascii="Times New Roman" w:hAnsi="Times New Roman" w:cs="Times New Roman"/>
          <w:sz w:val="18"/>
          <w:szCs w:val="18"/>
        </w:rPr>
        <w:t>Lessar</w:t>
      </w:r>
      <w:proofErr w:type="spellEnd"/>
      <w:r w:rsidR="00775B43" w:rsidRPr="00775B43">
        <w:rPr>
          <w:rFonts w:ascii="Times New Roman" w:hAnsi="Times New Roman" w:cs="Times New Roman"/>
          <w:sz w:val="18"/>
          <w:szCs w:val="18"/>
        </w:rPr>
        <w:t xml:space="preserve"> LS-H09KFE2, инв. №000000056; Котел настенный электрический Скат 24 КЕ/14, инв. №41704888; Котел настенный электрический Скат 24 КЕ/14, инв. №41704889,</w:t>
      </w:r>
      <w:r w:rsidR="00775B4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3</w:t>
      </w:r>
      <w:r w:rsidR="00775B43" w:rsidRPr="00775B43">
        <w:rPr>
          <w:rFonts w:ascii="Times New Roman" w:hAnsi="Times New Roman" w:cs="Times New Roman"/>
          <w:b/>
          <w:bCs/>
          <w:sz w:val="18"/>
          <w:szCs w:val="18"/>
        </w:rPr>
        <w:t xml:space="preserve"> – 68 872,00</w:t>
      </w:r>
      <w:r w:rsidR="00775B4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4</w:t>
      </w:r>
      <w:r w:rsidR="00775B43" w:rsidRPr="00775B43">
        <w:rPr>
          <w:rFonts w:ascii="Times New Roman" w:hAnsi="Times New Roman" w:cs="Times New Roman"/>
          <w:b/>
          <w:bCs/>
          <w:sz w:val="18"/>
          <w:szCs w:val="18"/>
        </w:rPr>
        <w:t xml:space="preserve">: </w:t>
      </w:r>
      <w:r w:rsidR="00775B43" w:rsidRPr="008B41B3">
        <w:rPr>
          <w:rFonts w:ascii="Times New Roman" w:hAnsi="Times New Roman" w:cs="Times New Roman"/>
          <w:sz w:val="18"/>
          <w:szCs w:val="18"/>
        </w:rPr>
        <w:t xml:space="preserve">Насос UPS 40-180F циркулярный/промышленный, инв. №41704887; Машина мозаично-шлифовальная (GM-122 4кВТ, </w:t>
      </w:r>
      <w:proofErr w:type="spellStart"/>
      <w:r w:rsidR="00775B43" w:rsidRPr="008B41B3">
        <w:rPr>
          <w:rFonts w:ascii="Times New Roman" w:hAnsi="Times New Roman" w:cs="Times New Roman"/>
          <w:sz w:val="18"/>
          <w:szCs w:val="18"/>
        </w:rPr>
        <w:t>пр</w:t>
      </w:r>
      <w:proofErr w:type="spellEnd"/>
      <w:r w:rsidR="00775B43" w:rsidRPr="008B41B3">
        <w:rPr>
          <w:rFonts w:ascii="Times New Roman" w:hAnsi="Times New Roman" w:cs="Times New Roman"/>
          <w:sz w:val="18"/>
          <w:szCs w:val="18"/>
        </w:rPr>
        <w:t>-то 8 м/ч), инв. №41704886; Инструмент 2-0528051-8, инв. №000000024; Инструмент 2-0528051-8, инв. №000000025; Инструмент 1-0528050-0, инв. №000000026; Инструмент 1-0528050-0, инв.</w:t>
      </w:r>
      <w:r w:rsidR="008B41B3">
        <w:rPr>
          <w:rFonts w:ascii="Times New Roman" w:hAnsi="Times New Roman" w:cs="Times New Roman"/>
          <w:sz w:val="18"/>
          <w:szCs w:val="18"/>
        </w:rPr>
        <w:t xml:space="preserve"> </w:t>
      </w:r>
      <w:r w:rsidR="00775B43" w:rsidRPr="008B41B3">
        <w:rPr>
          <w:rFonts w:ascii="Times New Roman" w:hAnsi="Times New Roman" w:cs="Times New Roman"/>
          <w:sz w:val="18"/>
          <w:szCs w:val="18"/>
        </w:rPr>
        <w:t xml:space="preserve">№000000027; Машина для зачистки провода ф 1,5-8,0 мм COSMIC 48 R, инв. №000000023; Ручной инструмент обвязочный HURRICANE 13-16, инв. №000000005; Ручной инструмент обвязочный HURRICANE 13-16, инв. №000000006;  Сканер штрих-кода </w:t>
      </w:r>
      <w:proofErr w:type="spellStart"/>
      <w:r w:rsidR="00775B43" w:rsidRPr="008B41B3">
        <w:rPr>
          <w:rFonts w:ascii="Times New Roman" w:hAnsi="Times New Roman" w:cs="Times New Roman"/>
          <w:sz w:val="18"/>
          <w:szCs w:val="18"/>
        </w:rPr>
        <w:t>PowerScan</w:t>
      </w:r>
      <w:proofErr w:type="spellEnd"/>
      <w:r w:rsidR="00775B43" w:rsidRPr="008B41B3">
        <w:rPr>
          <w:rFonts w:ascii="Times New Roman" w:hAnsi="Times New Roman" w:cs="Times New Roman"/>
          <w:sz w:val="18"/>
          <w:szCs w:val="18"/>
        </w:rPr>
        <w:t xml:space="preserve"> PBT9500-DPMRBK 10 EU, инв. № 000000020; Ручной инструмент </w:t>
      </w:r>
      <w:proofErr w:type="spellStart"/>
      <w:r w:rsidR="00775B43" w:rsidRPr="008B41B3">
        <w:rPr>
          <w:rFonts w:ascii="Times New Roman" w:hAnsi="Times New Roman" w:cs="Times New Roman"/>
          <w:sz w:val="18"/>
          <w:szCs w:val="18"/>
        </w:rPr>
        <w:t>Helios</w:t>
      </w:r>
      <w:proofErr w:type="spellEnd"/>
      <w:r w:rsidR="00775B43" w:rsidRPr="008B41B3">
        <w:rPr>
          <w:rFonts w:ascii="Times New Roman" w:hAnsi="Times New Roman" w:cs="Times New Roman"/>
          <w:sz w:val="18"/>
          <w:szCs w:val="18"/>
        </w:rPr>
        <w:t xml:space="preserve"> H-45L-16, инв. №000000050,</w:t>
      </w:r>
      <w:r w:rsidR="00775B43" w:rsidRPr="008B41B3">
        <w:rPr>
          <w:rFonts w:ascii="Times New Roman" w:hAnsi="Times New Roman" w:cs="Times New Roman"/>
          <w:b/>
          <w:bCs/>
          <w:sz w:val="18"/>
          <w:szCs w:val="18"/>
        </w:rPr>
        <w:t xml:space="preserve"> нач. цена Лота №4 – </w:t>
      </w:r>
      <w:r w:rsidR="008B41B3" w:rsidRPr="008B41B3">
        <w:rPr>
          <w:rFonts w:ascii="Times New Roman" w:hAnsi="Times New Roman" w:cs="Times New Roman"/>
          <w:b/>
          <w:bCs/>
          <w:sz w:val="18"/>
          <w:szCs w:val="18"/>
        </w:rPr>
        <w:t xml:space="preserve">590 919,00 </w:t>
      </w:r>
      <w:r w:rsidR="00775B43" w:rsidRPr="008B41B3">
        <w:rPr>
          <w:rFonts w:ascii="Times New Roman" w:hAnsi="Times New Roman" w:cs="Times New Roman"/>
          <w:b/>
          <w:bCs/>
          <w:sz w:val="18"/>
          <w:szCs w:val="18"/>
        </w:rPr>
        <w:t>руб.,</w:t>
      </w:r>
      <w:r w:rsidR="00775B43" w:rsidRPr="008B41B3">
        <w:rPr>
          <w:rFonts w:ascii="Times New Roman" w:hAnsi="Times New Roman" w:cs="Times New Roman"/>
          <w:sz w:val="18"/>
          <w:szCs w:val="18"/>
        </w:rPr>
        <w:t xml:space="preserve"> </w:t>
      </w:r>
      <w:r w:rsidR="00775B43" w:rsidRPr="008B41B3">
        <w:rPr>
          <w:rFonts w:ascii="Times New Roman" w:hAnsi="Times New Roman" w:cs="Times New Roman"/>
          <w:b/>
          <w:bCs/>
          <w:sz w:val="18"/>
          <w:szCs w:val="18"/>
        </w:rPr>
        <w:t xml:space="preserve">Лот №5: </w:t>
      </w:r>
      <w:r w:rsidR="008B41B3" w:rsidRPr="008B41B3">
        <w:rPr>
          <w:rFonts w:ascii="Times New Roman" w:hAnsi="Times New Roman" w:cs="Times New Roman"/>
          <w:sz w:val="18"/>
          <w:szCs w:val="18"/>
        </w:rPr>
        <w:t xml:space="preserve">Штабелер Daewoo BR16JW, инв. №000000014, </w:t>
      </w:r>
      <w:r w:rsidR="00775B43" w:rsidRPr="008B41B3">
        <w:rPr>
          <w:rFonts w:ascii="Times New Roman" w:hAnsi="Times New Roman" w:cs="Times New Roman"/>
          <w:b/>
          <w:bCs/>
          <w:sz w:val="18"/>
          <w:szCs w:val="18"/>
        </w:rPr>
        <w:t xml:space="preserve">нач. цена Лота №5 – </w:t>
      </w:r>
      <w:r w:rsidR="008B41B3" w:rsidRPr="008B41B3">
        <w:rPr>
          <w:rFonts w:ascii="Times New Roman" w:hAnsi="Times New Roman" w:cs="Times New Roman"/>
          <w:b/>
          <w:bCs/>
          <w:sz w:val="18"/>
          <w:szCs w:val="18"/>
        </w:rPr>
        <w:t>502 607,00</w:t>
      </w:r>
      <w:r w:rsidR="008B41B3">
        <w:rPr>
          <w:rFonts w:ascii="Times New Roman" w:hAnsi="Times New Roman" w:cs="Times New Roman"/>
          <w:b/>
          <w:bCs/>
          <w:sz w:val="18"/>
          <w:szCs w:val="18"/>
        </w:rPr>
        <w:t xml:space="preserve"> </w:t>
      </w:r>
      <w:r w:rsidR="00775B43" w:rsidRPr="008B41B3">
        <w:rPr>
          <w:rFonts w:ascii="Times New Roman" w:hAnsi="Times New Roman" w:cs="Times New Roman"/>
          <w:b/>
          <w:bCs/>
          <w:sz w:val="18"/>
          <w:szCs w:val="18"/>
        </w:rPr>
        <w:t>руб.,</w:t>
      </w:r>
      <w:r w:rsidR="00775B43" w:rsidRPr="008B41B3">
        <w:rPr>
          <w:rFonts w:ascii="Times New Roman" w:hAnsi="Times New Roman" w:cs="Times New Roman"/>
          <w:sz w:val="18"/>
          <w:szCs w:val="18"/>
        </w:rPr>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6</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Годные остатки (Электрический погрузчик EFG 320),</w:t>
      </w:r>
      <w:r w:rsidR="008B41B3">
        <w:rPr>
          <w:rFonts w:ascii="Times New Roman" w:hAnsi="Times New Roman" w:cs="Times New Roman"/>
          <w:sz w:val="18"/>
          <w:szCs w:val="18"/>
        </w:rPr>
        <w:t xml:space="preserve"> </w:t>
      </w:r>
      <w:r w:rsidR="008B41B3" w:rsidRPr="008B41B3">
        <w:rPr>
          <w:rFonts w:ascii="Times New Roman" w:hAnsi="Times New Roman" w:cs="Times New Roman"/>
          <w:sz w:val="18"/>
          <w:szCs w:val="18"/>
        </w:rPr>
        <w:t>инв. №000000017</w:t>
      </w:r>
      <w:r w:rsidR="008B41B3">
        <w:rPr>
          <w:rFonts w:ascii="Times New Roman" w:hAnsi="Times New Roman" w:cs="Times New Roman"/>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6</w:t>
      </w:r>
      <w:r w:rsidR="00775B43" w:rsidRPr="00775B43">
        <w:rPr>
          <w:rFonts w:ascii="Times New Roman" w:hAnsi="Times New Roman" w:cs="Times New Roman"/>
          <w:b/>
          <w:bCs/>
          <w:sz w:val="18"/>
          <w:szCs w:val="18"/>
        </w:rPr>
        <w:t xml:space="preserve"> – </w:t>
      </w:r>
      <w:r w:rsidR="008B41B3" w:rsidRPr="008B41B3">
        <w:rPr>
          <w:rFonts w:ascii="Times New Roman" w:hAnsi="Times New Roman" w:cs="Times New Roman"/>
          <w:b/>
          <w:bCs/>
          <w:sz w:val="18"/>
          <w:szCs w:val="18"/>
        </w:rPr>
        <w:t>53 658,00</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7</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Годные остатки (Электропогрузчик DAEWOO BT18-T-2), инв.  №000000012,</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7</w:t>
      </w:r>
      <w:r w:rsidR="00775B43" w:rsidRPr="00775B43">
        <w:rPr>
          <w:rFonts w:ascii="Times New Roman" w:hAnsi="Times New Roman" w:cs="Times New Roman"/>
          <w:b/>
          <w:bCs/>
          <w:sz w:val="18"/>
          <w:szCs w:val="18"/>
        </w:rPr>
        <w:t xml:space="preserve"> – </w:t>
      </w:r>
      <w:r w:rsidR="008B41B3" w:rsidRPr="008B41B3">
        <w:rPr>
          <w:rFonts w:ascii="Times New Roman" w:hAnsi="Times New Roman" w:cs="Times New Roman"/>
          <w:b/>
          <w:bCs/>
          <w:sz w:val="18"/>
          <w:szCs w:val="18"/>
        </w:rPr>
        <w:t>50 558,00</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8</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Снегоочиститель С-173, инв.  №000000051,</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8</w:t>
      </w:r>
      <w:r w:rsidR="00775B43" w:rsidRPr="00775B43">
        <w:rPr>
          <w:rFonts w:ascii="Times New Roman" w:hAnsi="Times New Roman" w:cs="Times New Roman"/>
          <w:b/>
          <w:bCs/>
          <w:sz w:val="18"/>
          <w:szCs w:val="18"/>
        </w:rPr>
        <w:t xml:space="preserve"> –</w:t>
      </w:r>
      <w:r w:rsidR="008B41B3">
        <w:rPr>
          <w:rFonts w:ascii="Times New Roman" w:hAnsi="Times New Roman" w:cs="Times New Roman"/>
          <w:b/>
          <w:bCs/>
          <w:sz w:val="18"/>
          <w:szCs w:val="18"/>
        </w:rPr>
        <w:t xml:space="preserve"> </w:t>
      </w:r>
      <w:r w:rsidR="008B41B3" w:rsidRPr="008B41B3">
        <w:rPr>
          <w:rFonts w:ascii="Times New Roman" w:hAnsi="Times New Roman" w:cs="Times New Roman"/>
          <w:b/>
          <w:bCs/>
          <w:sz w:val="18"/>
          <w:szCs w:val="18"/>
        </w:rPr>
        <w:t>80 873,00</w:t>
      </w:r>
      <w:r w:rsidR="00775B43" w:rsidRPr="00775B43">
        <w:rPr>
          <w:rFonts w:ascii="Times New Roman" w:hAnsi="Times New Roman" w:cs="Times New Roman"/>
          <w:b/>
          <w:bCs/>
          <w:sz w:val="18"/>
          <w:szCs w:val="18"/>
        </w:rPr>
        <w:t xml:space="preserve"> 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9</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 xml:space="preserve">Электрическая поводковая тележка – </w:t>
      </w:r>
      <w:proofErr w:type="spellStart"/>
      <w:r w:rsidR="008B41B3" w:rsidRPr="008B41B3">
        <w:rPr>
          <w:rFonts w:ascii="Times New Roman" w:hAnsi="Times New Roman" w:cs="Times New Roman"/>
          <w:sz w:val="18"/>
          <w:szCs w:val="18"/>
        </w:rPr>
        <w:t>Jungheinrich</w:t>
      </w:r>
      <w:proofErr w:type="spellEnd"/>
      <w:r w:rsidR="008B41B3" w:rsidRPr="008B41B3">
        <w:rPr>
          <w:rFonts w:ascii="Times New Roman" w:hAnsi="Times New Roman" w:cs="Times New Roman"/>
          <w:sz w:val="18"/>
          <w:szCs w:val="18"/>
        </w:rPr>
        <w:t xml:space="preserve"> EJE 116, инв.  №000000016,</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9</w:t>
      </w:r>
      <w:r w:rsidR="00775B43" w:rsidRPr="00775B43">
        <w:rPr>
          <w:rFonts w:ascii="Times New Roman" w:hAnsi="Times New Roman" w:cs="Times New Roman"/>
          <w:b/>
          <w:bCs/>
          <w:sz w:val="18"/>
          <w:szCs w:val="18"/>
        </w:rPr>
        <w:t xml:space="preserve"> – </w:t>
      </w:r>
      <w:r w:rsidR="008B41B3" w:rsidRPr="008B41B3">
        <w:rPr>
          <w:rFonts w:ascii="Times New Roman" w:hAnsi="Times New Roman" w:cs="Times New Roman"/>
          <w:b/>
          <w:bCs/>
          <w:sz w:val="18"/>
          <w:szCs w:val="18"/>
        </w:rPr>
        <w:t>141 088,00</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10</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 xml:space="preserve">Тележка электрическая поводковая </w:t>
      </w:r>
      <w:proofErr w:type="spellStart"/>
      <w:r w:rsidR="008B41B3" w:rsidRPr="008B41B3">
        <w:rPr>
          <w:rFonts w:ascii="Times New Roman" w:hAnsi="Times New Roman" w:cs="Times New Roman"/>
          <w:sz w:val="18"/>
          <w:szCs w:val="18"/>
        </w:rPr>
        <w:t>Jungheinrich</w:t>
      </w:r>
      <w:proofErr w:type="spellEnd"/>
      <w:r w:rsidR="008B41B3" w:rsidRPr="008B41B3">
        <w:rPr>
          <w:rFonts w:ascii="Times New Roman" w:hAnsi="Times New Roman" w:cs="Times New Roman"/>
          <w:sz w:val="18"/>
          <w:szCs w:val="18"/>
        </w:rPr>
        <w:t xml:space="preserve"> EME 114, инв.  №000000013,</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10</w:t>
      </w:r>
      <w:r w:rsidR="00775B43" w:rsidRPr="00775B43">
        <w:rPr>
          <w:rFonts w:ascii="Times New Roman" w:hAnsi="Times New Roman" w:cs="Times New Roman"/>
          <w:b/>
          <w:bCs/>
          <w:sz w:val="18"/>
          <w:szCs w:val="18"/>
        </w:rPr>
        <w:t xml:space="preserve"> – </w:t>
      </w:r>
      <w:r w:rsidR="008B41B3" w:rsidRPr="008B41B3">
        <w:rPr>
          <w:rFonts w:ascii="Times New Roman" w:hAnsi="Times New Roman" w:cs="Times New Roman"/>
          <w:b/>
          <w:bCs/>
          <w:sz w:val="18"/>
          <w:szCs w:val="18"/>
        </w:rPr>
        <w:t>118 991,00</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11</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 xml:space="preserve">Мостовой кран, г/п 5 </w:t>
      </w:r>
      <w:proofErr w:type="spellStart"/>
      <w:r w:rsidR="008B41B3" w:rsidRPr="008B41B3">
        <w:rPr>
          <w:rFonts w:ascii="Times New Roman" w:hAnsi="Times New Roman" w:cs="Times New Roman"/>
          <w:sz w:val="18"/>
          <w:szCs w:val="18"/>
        </w:rPr>
        <w:t>тн</w:t>
      </w:r>
      <w:proofErr w:type="spellEnd"/>
      <w:r w:rsidR="008B41B3" w:rsidRPr="008B41B3">
        <w:rPr>
          <w:rFonts w:ascii="Times New Roman" w:hAnsi="Times New Roman" w:cs="Times New Roman"/>
          <w:sz w:val="18"/>
          <w:szCs w:val="18"/>
        </w:rPr>
        <w:t xml:space="preserve">. ширина пролета 10 </w:t>
      </w:r>
      <w:proofErr w:type="spellStart"/>
      <w:r w:rsidR="008B41B3" w:rsidRPr="008B41B3">
        <w:rPr>
          <w:rFonts w:ascii="Times New Roman" w:hAnsi="Times New Roman" w:cs="Times New Roman"/>
          <w:sz w:val="18"/>
          <w:szCs w:val="18"/>
        </w:rPr>
        <w:t>м.п</w:t>
      </w:r>
      <w:proofErr w:type="spellEnd"/>
      <w:r w:rsidR="008B41B3" w:rsidRPr="008B41B3">
        <w:rPr>
          <w:rFonts w:ascii="Times New Roman" w:hAnsi="Times New Roman" w:cs="Times New Roman"/>
          <w:sz w:val="18"/>
          <w:szCs w:val="18"/>
        </w:rPr>
        <w:t>., инв.  №41704885, демонтаж за счет покупателя</w:t>
      </w:r>
      <w:r w:rsidR="008B41B3">
        <w:rPr>
          <w:rFonts w:ascii="Times New Roman" w:hAnsi="Times New Roman" w:cs="Times New Roman"/>
          <w:b/>
          <w:bCs/>
          <w:sz w:val="18"/>
          <w:szCs w:val="18"/>
        </w:rPr>
        <w:t>,</w:t>
      </w:r>
      <w:r w:rsidR="008B41B3" w:rsidRP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11</w:t>
      </w:r>
      <w:r w:rsidR="00775B43" w:rsidRPr="00775B43">
        <w:rPr>
          <w:rFonts w:ascii="Times New Roman" w:hAnsi="Times New Roman" w:cs="Times New Roman"/>
          <w:b/>
          <w:bCs/>
          <w:sz w:val="18"/>
          <w:szCs w:val="18"/>
        </w:rPr>
        <w:t xml:space="preserve"> – </w:t>
      </w:r>
      <w:r w:rsidR="008B41B3" w:rsidRPr="008B41B3">
        <w:rPr>
          <w:rFonts w:ascii="Times New Roman" w:hAnsi="Times New Roman" w:cs="Times New Roman"/>
          <w:b/>
          <w:bCs/>
          <w:sz w:val="18"/>
          <w:szCs w:val="18"/>
        </w:rPr>
        <w:t>556 270,00</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8B41B3">
        <w:rPr>
          <w:rFonts w:ascii="Times New Roman" w:hAnsi="Times New Roman" w:cs="Times New Roman"/>
          <w:b/>
          <w:bCs/>
          <w:sz w:val="18"/>
          <w:szCs w:val="18"/>
        </w:rPr>
        <w:t xml:space="preserve"> </w:t>
      </w:r>
      <w:r w:rsidR="00063072" w:rsidRPr="00063072">
        <w:rPr>
          <w:rFonts w:ascii="Times New Roman" w:hAnsi="Times New Roman" w:cs="Times New Roman"/>
          <w:sz w:val="18"/>
          <w:szCs w:val="18"/>
        </w:rPr>
        <w:t>Обременени</w:t>
      </w:r>
      <w:r w:rsidR="00063072">
        <w:rPr>
          <w:rFonts w:ascii="Times New Roman" w:hAnsi="Times New Roman" w:cs="Times New Roman"/>
          <w:sz w:val="18"/>
          <w:szCs w:val="18"/>
        </w:rPr>
        <w:t>я</w:t>
      </w:r>
      <w:r w:rsidR="00063072" w:rsidRPr="00063072">
        <w:rPr>
          <w:rFonts w:ascii="Times New Roman" w:hAnsi="Times New Roman" w:cs="Times New Roman"/>
          <w:sz w:val="18"/>
          <w:szCs w:val="18"/>
        </w:rPr>
        <w:t xml:space="preserve"> (ограничени</w:t>
      </w:r>
      <w:r w:rsidR="00063072">
        <w:rPr>
          <w:rFonts w:ascii="Times New Roman" w:hAnsi="Times New Roman" w:cs="Times New Roman"/>
          <w:sz w:val="18"/>
          <w:szCs w:val="18"/>
        </w:rPr>
        <w:t>я</w:t>
      </w:r>
      <w:r w:rsidR="00063072" w:rsidRPr="00063072">
        <w:rPr>
          <w:rFonts w:ascii="Times New Roman" w:hAnsi="Times New Roman" w:cs="Times New Roman"/>
          <w:sz w:val="18"/>
          <w:szCs w:val="18"/>
        </w:rPr>
        <w:t>) Лотов: отсутству</w:t>
      </w:r>
      <w:r w:rsidR="00063072">
        <w:rPr>
          <w:rFonts w:ascii="Times New Roman" w:hAnsi="Times New Roman" w:cs="Times New Roman"/>
          <w:sz w:val="18"/>
          <w:szCs w:val="18"/>
        </w:rPr>
        <w:t>ю</w:t>
      </w:r>
      <w:r w:rsidR="00063072" w:rsidRPr="00063072">
        <w:rPr>
          <w:rFonts w:ascii="Times New Roman" w:hAnsi="Times New Roman" w:cs="Times New Roman"/>
          <w:sz w:val="18"/>
          <w:szCs w:val="18"/>
        </w:rPr>
        <w:t>т.</w:t>
      </w:r>
    </w:p>
    <w:p w14:paraId="2402EAD7" w14:textId="2D758D66" w:rsidR="007229F6" w:rsidRPr="00FE25CF" w:rsidRDefault="007229F6" w:rsidP="008B41B3">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Ознакомление с Имуществом производится по адресу </w:t>
      </w:r>
      <w:r w:rsidR="00742219" w:rsidRPr="00FE25CF">
        <w:rPr>
          <w:rFonts w:ascii="Times New Roman" w:hAnsi="Times New Roman" w:cs="Times New Roman"/>
          <w:sz w:val="18"/>
          <w:szCs w:val="18"/>
        </w:rPr>
        <w:t xml:space="preserve">его </w:t>
      </w:r>
      <w:r w:rsidR="00731B8D">
        <w:rPr>
          <w:rFonts w:ascii="Times New Roman" w:hAnsi="Times New Roman" w:cs="Times New Roman"/>
          <w:sz w:val="18"/>
          <w:szCs w:val="18"/>
        </w:rPr>
        <w:t>место</w:t>
      </w:r>
      <w:r w:rsidRPr="00FE25CF">
        <w:rPr>
          <w:rFonts w:ascii="Times New Roman" w:hAnsi="Times New Roman" w:cs="Times New Roman"/>
          <w:sz w:val="18"/>
          <w:szCs w:val="18"/>
        </w:rPr>
        <w:t>нахождени</w:t>
      </w:r>
      <w:r w:rsidR="00D377DA">
        <w:rPr>
          <w:rFonts w:ascii="Times New Roman" w:hAnsi="Times New Roman" w:cs="Times New Roman"/>
          <w:sz w:val="18"/>
          <w:szCs w:val="18"/>
        </w:rPr>
        <w:t>я</w:t>
      </w:r>
      <w:r w:rsidRPr="00FE25CF">
        <w:rPr>
          <w:rFonts w:ascii="Times New Roman" w:hAnsi="Times New Roman" w:cs="Times New Roman"/>
          <w:sz w:val="18"/>
          <w:szCs w:val="18"/>
        </w:rPr>
        <w:t xml:space="preserve">, по предварительной договоренности в рабочие дни с </w:t>
      </w:r>
      <w:r w:rsidR="009727DD" w:rsidRPr="009727DD">
        <w:rPr>
          <w:rFonts w:ascii="Times New Roman" w:hAnsi="Times New Roman" w:cs="Times New Roman"/>
          <w:sz w:val="18"/>
          <w:szCs w:val="18"/>
        </w:rPr>
        <w:t>0</w:t>
      </w:r>
      <w:r w:rsidR="003B0B1E">
        <w:rPr>
          <w:rFonts w:ascii="Times New Roman" w:hAnsi="Times New Roman" w:cs="Times New Roman"/>
          <w:sz w:val="18"/>
          <w:szCs w:val="18"/>
        </w:rPr>
        <w:t>9</w:t>
      </w:r>
      <w:r w:rsidRPr="00FE25CF">
        <w:rPr>
          <w:rFonts w:ascii="Times New Roman" w:hAnsi="Times New Roman" w:cs="Times New Roman"/>
          <w:sz w:val="18"/>
          <w:szCs w:val="18"/>
        </w:rPr>
        <w:t>.00 до 1</w:t>
      </w:r>
      <w:r w:rsidR="003B0B1E">
        <w:rPr>
          <w:rFonts w:ascii="Times New Roman" w:hAnsi="Times New Roman" w:cs="Times New Roman"/>
          <w:sz w:val="18"/>
          <w:szCs w:val="18"/>
        </w:rPr>
        <w:t>7</w:t>
      </w:r>
      <w:r w:rsidRPr="00FE25CF">
        <w:rPr>
          <w:rFonts w:ascii="Times New Roman" w:hAnsi="Times New Roman" w:cs="Times New Roman"/>
          <w:sz w:val="18"/>
          <w:szCs w:val="18"/>
        </w:rPr>
        <w:t xml:space="preserve">.00, по тел.: </w:t>
      </w:r>
      <w:r w:rsidR="003B0B1E" w:rsidRPr="003B0B1E">
        <w:rPr>
          <w:rFonts w:ascii="Times New Roman" w:hAnsi="Times New Roman" w:cs="Times New Roman"/>
          <w:sz w:val="18"/>
          <w:szCs w:val="18"/>
          <w:lang w:bidi="ru-RU"/>
        </w:rPr>
        <w:t>+7(927)277-89-50</w:t>
      </w:r>
      <w:r w:rsidR="000B39B7">
        <w:rPr>
          <w:rFonts w:ascii="Times New Roman" w:hAnsi="Times New Roman" w:cs="Times New Roman"/>
          <w:sz w:val="18"/>
          <w:szCs w:val="18"/>
          <w:lang w:bidi="ru-RU"/>
        </w:rPr>
        <w:t>,</w:t>
      </w:r>
      <w:r w:rsidR="009727DD">
        <w:rPr>
          <w:rFonts w:ascii="Times New Roman" w:hAnsi="Times New Roman" w:cs="Times New Roman"/>
          <w:sz w:val="18"/>
          <w:szCs w:val="18"/>
          <w:lang w:bidi="ru-RU"/>
        </w:rPr>
        <w:t xml:space="preserve"> </w:t>
      </w:r>
      <w:r w:rsidRPr="00FE25CF">
        <w:rPr>
          <w:rFonts w:ascii="Times New Roman" w:hAnsi="Times New Roman" w:cs="Times New Roman"/>
          <w:sz w:val="18"/>
          <w:szCs w:val="18"/>
          <w:lang w:bidi="ru-RU"/>
        </w:rPr>
        <w:t xml:space="preserve">ознакомление с документами в отношении </w:t>
      </w:r>
      <w:r w:rsidR="00742219" w:rsidRPr="00FE25CF">
        <w:rPr>
          <w:rFonts w:ascii="Times New Roman" w:hAnsi="Times New Roman" w:cs="Times New Roman"/>
          <w:sz w:val="18"/>
          <w:szCs w:val="18"/>
          <w:lang w:bidi="ru-RU"/>
        </w:rPr>
        <w:t>Ло</w:t>
      </w:r>
      <w:r w:rsidR="009727DD">
        <w:rPr>
          <w:rFonts w:ascii="Times New Roman" w:hAnsi="Times New Roman" w:cs="Times New Roman"/>
          <w:sz w:val="18"/>
          <w:szCs w:val="18"/>
          <w:lang w:bidi="ru-RU"/>
        </w:rPr>
        <w:t>т</w:t>
      </w:r>
      <w:r w:rsidR="006B3F6C">
        <w:rPr>
          <w:rFonts w:ascii="Times New Roman" w:hAnsi="Times New Roman" w:cs="Times New Roman"/>
          <w:sz w:val="18"/>
          <w:szCs w:val="18"/>
          <w:lang w:bidi="ru-RU"/>
        </w:rPr>
        <w:t>ов</w:t>
      </w:r>
      <w:r w:rsidRPr="00FE25CF">
        <w:rPr>
          <w:rFonts w:ascii="Times New Roman" w:hAnsi="Times New Roman" w:cs="Times New Roman"/>
          <w:sz w:val="18"/>
          <w:szCs w:val="18"/>
          <w:lang w:bidi="ru-RU"/>
        </w:rPr>
        <w:t xml:space="preserve"> </w:t>
      </w:r>
      <w:r w:rsidR="00BE23E8" w:rsidRPr="00FE25CF">
        <w:rPr>
          <w:rFonts w:ascii="Times New Roman" w:hAnsi="Times New Roman" w:cs="Times New Roman"/>
          <w:sz w:val="18"/>
          <w:szCs w:val="18"/>
          <w:lang w:bidi="ru-RU"/>
        </w:rPr>
        <w:t>у</w:t>
      </w:r>
      <w:r w:rsidRPr="00FE25CF">
        <w:rPr>
          <w:rFonts w:ascii="Times New Roman" w:hAnsi="Times New Roman" w:cs="Times New Roman"/>
          <w:sz w:val="18"/>
          <w:szCs w:val="18"/>
          <w:lang w:bidi="ru-RU"/>
        </w:rPr>
        <w:t xml:space="preserve"> ОТ</w:t>
      </w:r>
      <w:r w:rsidR="002F38FF" w:rsidRPr="00FE25CF">
        <w:rPr>
          <w:rFonts w:ascii="Times New Roman" w:hAnsi="Times New Roman" w:cs="Times New Roman"/>
          <w:sz w:val="18"/>
          <w:szCs w:val="18"/>
          <w:lang w:bidi="ru-RU"/>
        </w:rPr>
        <w:t>:</w:t>
      </w:r>
      <w:r w:rsidRPr="00FE25CF">
        <w:rPr>
          <w:rFonts w:ascii="Times New Roman" w:hAnsi="Times New Roman" w:cs="Times New Roman"/>
          <w:sz w:val="18"/>
          <w:szCs w:val="18"/>
          <w:lang w:bidi="ru-RU"/>
        </w:rPr>
        <w:t xml:space="preserve"> </w:t>
      </w:r>
      <w:r w:rsidRPr="00FE25CF">
        <w:rPr>
          <w:rFonts w:ascii="Times New Roman" w:hAnsi="Times New Roman" w:cs="Times New Roman"/>
          <w:sz w:val="18"/>
          <w:szCs w:val="18"/>
        </w:rPr>
        <w:t xml:space="preserve">pf@auction-house.ru, </w:t>
      </w:r>
      <w:proofErr w:type="spellStart"/>
      <w:r w:rsidRPr="00FE25CF">
        <w:rPr>
          <w:rFonts w:ascii="Times New Roman" w:hAnsi="Times New Roman" w:cs="Times New Roman"/>
          <w:sz w:val="18"/>
          <w:szCs w:val="18"/>
        </w:rPr>
        <w:t>Харланова</w:t>
      </w:r>
      <w:proofErr w:type="spellEnd"/>
      <w:r w:rsidRPr="00FE25CF">
        <w:rPr>
          <w:rFonts w:ascii="Times New Roman" w:hAnsi="Times New Roman" w:cs="Times New Roman"/>
          <w:sz w:val="18"/>
          <w:szCs w:val="18"/>
        </w:rPr>
        <w:t xml:space="preserve"> Наталья тел. 8(927)208-21-43, Соболькова Елена 8(927)208-15-34.</w:t>
      </w:r>
    </w:p>
    <w:p w14:paraId="18515C1C" w14:textId="65C80CB8" w:rsidR="00742219" w:rsidRPr="00FE25CF" w:rsidRDefault="00286F22" w:rsidP="00742219">
      <w:pPr>
        <w:spacing w:after="0" w:line="240" w:lineRule="auto"/>
        <w:ind w:firstLine="709"/>
        <w:jc w:val="both"/>
        <w:rPr>
          <w:rFonts w:ascii="Times New Roman" w:hAnsi="Times New Roman" w:cs="Times New Roman"/>
          <w:sz w:val="18"/>
          <w:szCs w:val="18"/>
          <w:highlight w:val="yellow"/>
        </w:rPr>
      </w:pPr>
      <w:r w:rsidRPr="00FE25CF">
        <w:rPr>
          <w:rFonts w:ascii="Times New Roman" w:hAnsi="Times New Roman" w:cs="Times New Roman"/>
          <w:sz w:val="18"/>
          <w:szCs w:val="18"/>
        </w:rPr>
        <w:t xml:space="preserve">Задаток - </w:t>
      </w:r>
      <w:r w:rsidR="009727DD">
        <w:rPr>
          <w:rFonts w:ascii="Times New Roman" w:hAnsi="Times New Roman" w:cs="Times New Roman"/>
          <w:b/>
          <w:bCs/>
          <w:sz w:val="18"/>
          <w:szCs w:val="18"/>
        </w:rPr>
        <w:t>2</w:t>
      </w:r>
      <w:r w:rsidRPr="00FE25CF">
        <w:rPr>
          <w:rFonts w:ascii="Times New Roman" w:hAnsi="Times New Roman" w:cs="Times New Roman"/>
          <w:b/>
          <w:bCs/>
          <w:sz w:val="18"/>
          <w:szCs w:val="18"/>
        </w:rPr>
        <w:t>0 %</w:t>
      </w:r>
      <w:r w:rsidRPr="00FE25CF">
        <w:rPr>
          <w:rFonts w:ascii="Times New Roman" w:hAnsi="Times New Roman" w:cs="Times New Roman"/>
          <w:sz w:val="18"/>
          <w:szCs w:val="18"/>
        </w:rPr>
        <w:t xml:space="preserve"> от нач. цены Лота. Шаг аукциона - </w:t>
      </w:r>
      <w:r w:rsidRPr="00422115">
        <w:rPr>
          <w:rFonts w:ascii="Times New Roman" w:hAnsi="Times New Roman" w:cs="Times New Roman"/>
          <w:b/>
          <w:bCs/>
          <w:sz w:val="18"/>
          <w:szCs w:val="18"/>
        </w:rPr>
        <w:t xml:space="preserve">5 </w:t>
      </w:r>
      <w:r w:rsidRPr="00FE25CF">
        <w:rPr>
          <w:rFonts w:ascii="Times New Roman" w:hAnsi="Times New Roman" w:cs="Times New Roman"/>
          <w:sz w:val="18"/>
          <w:szCs w:val="18"/>
        </w:rPr>
        <w:t xml:space="preserve">% от нач. цены Лота. </w:t>
      </w:r>
      <w:r w:rsidR="00742219" w:rsidRPr="00FE25CF">
        <w:rPr>
          <w:rFonts w:ascii="Times New Roman" w:hAnsi="Times New Roman" w:cs="Times New Roman"/>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13AD7514" w:rsidR="00ED1B42"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FE25CF">
        <w:rPr>
          <w:rFonts w:ascii="Times New Roman" w:hAnsi="Times New Roman" w:cs="Times New Roman"/>
          <w:sz w:val="18"/>
          <w:szCs w:val="18"/>
        </w:rPr>
        <w:t>№</w:t>
      </w:r>
      <w:r w:rsidRPr="00FE25CF">
        <w:rPr>
          <w:rFonts w:ascii="Times New Roman" w:hAnsi="Times New Roman" w:cs="Times New Roman"/>
          <w:sz w:val="18"/>
          <w:szCs w:val="18"/>
        </w:rPr>
        <w:t xml:space="preserve"> 127-ФЗ </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О несостоятельности (банкротстве)</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FE25CF">
        <w:rPr>
          <w:rFonts w:ascii="Times New Roman" w:hAnsi="Times New Roman" w:cs="Times New Roman"/>
          <w:sz w:val="18"/>
          <w:szCs w:val="18"/>
        </w:rPr>
        <w:t xml:space="preserve">ку, кредиторам, </w:t>
      </w:r>
      <w:r w:rsidR="00B92E89">
        <w:rPr>
          <w:rFonts w:ascii="Times New Roman" w:hAnsi="Times New Roman" w:cs="Times New Roman"/>
          <w:sz w:val="18"/>
          <w:szCs w:val="18"/>
        </w:rPr>
        <w:t>К</w:t>
      </w:r>
      <w:r w:rsidRPr="00FE25CF">
        <w:rPr>
          <w:rFonts w:ascii="Times New Roman" w:hAnsi="Times New Roman" w:cs="Times New Roman"/>
          <w:sz w:val="18"/>
          <w:szCs w:val="18"/>
        </w:rPr>
        <w:t>У и о характере этой заинтересованности, сведения о</w:t>
      </w:r>
      <w:r w:rsidR="00E05A2F" w:rsidRPr="00FE25CF">
        <w:rPr>
          <w:rFonts w:ascii="Times New Roman" w:hAnsi="Times New Roman" w:cs="Times New Roman"/>
          <w:sz w:val="18"/>
          <w:szCs w:val="18"/>
        </w:rPr>
        <w:t xml:space="preserve">б участии в капитале заявителя </w:t>
      </w:r>
      <w:r w:rsidR="00B92E89">
        <w:rPr>
          <w:rFonts w:ascii="Times New Roman" w:hAnsi="Times New Roman" w:cs="Times New Roman"/>
          <w:sz w:val="18"/>
          <w:szCs w:val="18"/>
        </w:rPr>
        <w:t>К</w:t>
      </w:r>
      <w:r w:rsidRPr="00FE25CF">
        <w:rPr>
          <w:rFonts w:ascii="Times New Roman" w:hAnsi="Times New Roman" w:cs="Times New Roman"/>
          <w:sz w:val="18"/>
          <w:szCs w:val="18"/>
        </w:rPr>
        <w:t xml:space="preserve">У, СРО арбитражных управляющих, членом или </w:t>
      </w:r>
      <w:r w:rsidR="00E05A2F" w:rsidRPr="00FE25CF">
        <w:rPr>
          <w:rFonts w:ascii="Times New Roman" w:hAnsi="Times New Roman" w:cs="Times New Roman"/>
          <w:sz w:val="18"/>
          <w:szCs w:val="18"/>
        </w:rPr>
        <w:t xml:space="preserve">руководителем которой является </w:t>
      </w:r>
      <w:r w:rsidR="00B92E89">
        <w:rPr>
          <w:rFonts w:ascii="Times New Roman" w:hAnsi="Times New Roman" w:cs="Times New Roman"/>
          <w:sz w:val="18"/>
          <w:szCs w:val="18"/>
        </w:rPr>
        <w:t>К</w:t>
      </w:r>
      <w:r w:rsidRPr="00FE25CF">
        <w:rPr>
          <w:rFonts w:ascii="Times New Roman" w:hAnsi="Times New Roman" w:cs="Times New Roman"/>
          <w:sz w:val="18"/>
          <w:szCs w:val="18"/>
        </w:rPr>
        <w:t>У.</w:t>
      </w:r>
      <w:r w:rsidR="000C66E8" w:rsidRPr="00FE25CF">
        <w:rPr>
          <w:rFonts w:ascii="Times New Roman" w:hAnsi="Times New Roman" w:cs="Times New Roman"/>
          <w:sz w:val="18"/>
          <w:szCs w:val="18"/>
        </w:rPr>
        <w:t xml:space="preserve"> </w:t>
      </w:r>
      <w:r w:rsidR="00811721" w:rsidRPr="00FE25CF">
        <w:rPr>
          <w:rFonts w:ascii="Times New Roman" w:hAnsi="Times New Roman" w:cs="Times New Roman"/>
          <w:sz w:val="18"/>
          <w:szCs w:val="18"/>
        </w:rPr>
        <w:t>ОТ имеет право отменить торги в любое время до момента подведения итогов.</w:t>
      </w:r>
    </w:p>
    <w:p w14:paraId="62F6A4B2" w14:textId="77777777" w:rsidR="007A06F7"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Победитель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оргов - лицо, предложившее наиболее высокую цену</w:t>
      </w:r>
      <w:r w:rsidR="006E2F78" w:rsidRPr="00FE25CF">
        <w:rPr>
          <w:rFonts w:ascii="Times New Roman" w:hAnsi="Times New Roman" w:cs="Times New Roman"/>
          <w:sz w:val="18"/>
          <w:szCs w:val="18"/>
        </w:rPr>
        <w:t xml:space="preserve"> (далее – ПТ).</w:t>
      </w:r>
      <w:r w:rsidRPr="00FE25CF">
        <w:rPr>
          <w:rFonts w:ascii="Times New Roman" w:hAnsi="Times New Roman" w:cs="Times New Roman"/>
          <w:sz w:val="18"/>
          <w:szCs w:val="18"/>
        </w:rPr>
        <w:t xml:space="preserve"> Результаты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37FE1E45" w14:textId="2ADC0D04" w:rsidR="006367FF" w:rsidRDefault="0002644A" w:rsidP="006367FF">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Проект договора купли-продажи (далее – ДКП) размещен на ЭП. ДКП заключается с ПТ в течение 5 дней с даты получения победителем торгов ДКП от </w:t>
      </w:r>
      <w:r w:rsidR="00B92E89">
        <w:rPr>
          <w:rFonts w:ascii="Times New Roman" w:hAnsi="Times New Roman" w:cs="Times New Roman"/>
          <w:sz w:val="18"/>
          <w:szCs w:val="18"/>
        </w:rPr>
        <w:t>К</w:t>
      </w:r>
      <w:r w:rsidRPr="00FE25CF">
        <w:rPr>
          <w:rFonts w:ascii="Times New Roman" w:hAnsi="Times New Roman" w:cs="Times New Roman"/>
          <w:sz w:val="18"/>
          <w:szCs w:val="18"/>
        </w:rPr>
        <w:t xml:space="preserve">У. </w:t>
      </w:r>
      <w:r w:rsidR="00D76EF8" w:rsidRPr="00FE25CF">
        <w:rPr>
          <w:rFonts w:ascii="Times New Roman" w:hAnsi="Times New Roman" w:cs="Times New Roman"/>
          <w:sz w:val="18"/>
          <w:szCs w:val="18"/>
        </w:rPr>
        <w:t>Оплата - в течение 30 дней со дня подписания ДКП на спец. счет Должника</w:t>
      </w:r>
      <w:r w:rsidR="003B0B1E">
        <w:rPr>
          <w:rFonts w:ascii="Times New Roman" w:hAnsi="Times New Roman" w:cs="Times New Roman"/>
          <w:sz w:val="18"/>
          <w:szCs w:val="18"/>
        </w:rPr>
        <w:t>:</w:t>
      </w:r>
      <w:r w:rsidR="00C1170E" w:rsidRPr="00C1170E">
        <w:t xml:space="preserve"> </w:t>
      </w:r>
      <w:r w:rsidR="006367FF" w:rsidRPr="006367FF">
        <w:rPr>
          <w:rFonts w:ascii="Times New Roman" w:hAnsi="Times New Roman" w:cs="Times New Roman"/>
          <w:sz w:val="18"/>
          <w:szCs w:val="18"/>
        </w:rPr>
        <w:t>р/с 40702810256000015174 в Поволжском банке ПАО Сбербанк г. Самара, БИК 043601607, к/с 30101810200000000607</w:t>
      </w:r>
      <w:r w:rsidR="006367FF">
        <w:rPr>
          <w:rFonts w:ascii="Times New Roman" w:hAnsi="Times New Roman" w:cs="Times New Roman"/>
          <w:sz w:val="18"/>
          <w:szCs w:val="18"/>
        </w:rPr>
        <w:t>.</w:t>
      </w:r>
    </w:p>
    <w:p w14:paraId="189C29D4" w14:textId="7DB8DCDE" w:rsidR="002F38FF" w:rsidRPr="00FE25CF" w:rsidRDefault="002F38FF" w:rsidP="006367FF">
      <w:pPr>
        <w:spacing w:after="0" w:line="240" w:lineRule="auto"/>
        <w:ind w:firstLine="709"/>
        <w:jc w:val="both"/>
        <w:rPr>
          <w:rFonts w:ascii="Times New Roman" w:hAnsi="Times New Roman"/>
          <w:sz w:val="18"/>
          <w:szCs w:val="18"/>
        </w:rPr>
      </w:pPr>
      <w:r w:rsidRPr="00FE25CF">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FE25CF">
        <w:rPr>
          <w:rFonts w:ascii="Times New Roman" w:hAnsi="Times New Roman"/>
          <w:sz w:val="18"/>
          <w:szCs w:val="18"/>
        </w:rPr>
        <w:t>,</w:t>
      </w:r>
      <w:r w:rsidRPr="00FE25CF">
        <w:rPr>
          <w:rFonts w:ascii="Times New Roman" w:hAnsi="Times New Roman"/>
          <w:sz w:val="18"/>
          <w:szCs w:val="18"/>
        </w:rPr>
        <w:t xml:space="preserve"> несет покупатель.</w:t>
      </w:r>
    </w:p>
    <w:p w14:paraId="6908B05A" w14:textId="23FECECE" w:rsidR="002F38FF" w:rsidRPr="00FE25CF" w:rsidRDefault="00250522" w:rsidP="00E07DE0">
      <w:pPr>
        <w:spacing w:after="0" w:line="240" w:lineRule="auto"/>
        <w:ind w:firstLine="709"/>
        <w:jc w:val="both"/>
        <w:rPr>
          <w:rFonts w:ascii="Times New Roman" w:hAnsi="Times New Roman" w:cs="Times New Roman"/>
          <w:sz w:val="18"/>
          <w:szCs w:val="18"/>
        </w:rPr>
      </w:pPr>
      <w:r w:rsidRPr="00250522">
        <w:rPr>
          <w:rFonts w:ascii="Times New Roman" w:hAnsi="Times New Roman" w:cs="Times New Roman"/>
          <w:sz w:val="18"/>
          <w:szCs w:val="18"/>
        </w:rPr>
        <w:t>Судебное заседание по рассмотрению отчета конкурсного управляющего АО "УК ЧПП ТРОЛЗА" назначено на 06.02.2024</w:t>
      </w:r>
      <w:r w:rsidR="00164577">
        <w:rPr>
          <w:rFonts w:ascii="Times New Roman" w:hAnsi="Times New Roman" w:cs="Times New Roman"/>
          <w:sz w:val="18"/>
          <w:szCs w:val="18"/>
        </w:rPr>
        <w:t>.</w:t>
      </w:r>
    </w:p>
    <w:sectPr w:rsidR="002F38FF" w:rsidRPr="00FE25CF" w:rsidSect="008B41B3">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2999"/>
    <w:rsid w:val="0002644A"/>
    <w:rsid w:val="00030F72"/>
    <w:rsid w:val="00031708"/>
    <w:rsid w:val="000462AE"/>
    <w:rsid w:val="0004777C"/>
    <w:rsid w:val="00063072"/>
    <w:rsid w:val="0006683B"/>
    <w:rsid w:val="00082A18"/>
    <w:rsid w:val="000A4DD8"/>
    <w:rsid w:val="000B39B7"/>
    <w:rsid w:val="000C66E8"/>
    <w:rsid w:val="00123ACA"/>
    <w:rsid w:val="001427B5"/>
    <w:rsid w:val="00145525"/>
    <w:rsid w:val="00147197"/>
    <w:rsid w:val="00164577"/>
    <w:rsid w:val="001F5330"/>
    <w:rsid w:val="00200F88"/>
    <w:rsid w:val="00250522"/>
    <w:rsid w:val="002574B7"/>
    <w:rsid w:val="002722BA"/>
    <w:rsid w:val="00286F22"/>
    <w:rsid w:val="002B61A0"/>
    <w:rsid w:val="002F1081"/>
    <w:rsid w:val="002F38FF"/>
    <w:rsid w:val="00325B28"/>
    <w:rsid w:val="0033029C"/>
    <w:rsid w:val="003607C4"/>
    <w:rsid w:val="00390A28"/>
    <w:rsid w:val="00393584"/>
    <w:rsid w:val="003B0B1E"/>
    <w:rsid w:val="003C5306"/>
    <w:rsid w:val="003F5707"/>
    <w:rsid w:val="0040233D"/>
    <w:rsid w:val="004156EB"/>
    <w:rsid w:val="00422115"/>
    <w:rsid w:val="0042297B"/>
    <w:rsid w:val="0049749A"/>
    <w:rsid w:val="004A50E4"/>
    <w:rsid w:val="004A6FE8"/>
    <w:rsid w:val="004C5B68"/>
    <w:rsid w:val="004F04F5"/>
    <w:rsid w:val="00500680"/>
    <w:rsid w:val="00517F83"/>
    <w:rsid w:val="00557BB0"/>
    <w:rsid w:val="00573F80"/>
    <w:rsid w:val="005C0734"/>
    <w:rsid w:val="005C1EF5"/>
    <w:rsid w:val="005D3232"/>
    <w:rsid w:val="00601405"/>
    <w:rsid w:val="00635331"/>
    <w:rsid w:val="006367FF"/>
    <w:rsid w:val="006369CD"/>
    <w:rsid w:val="006375D1"/>
    <w:rsid w:val="00642F4E"/>
    <w:rsid w:val="006648D2"/>
    <w:rsid w:val="00677E82"/>
    <w:rsid w:val="00681CA6"/>
    <w:rsid w:val="00692773"/>
    <w:rsid w:val="006B3F6C"/>
    <w:rsid w:val="006E2F78"/>
    <w:rsid w:val="00703DA5"/>
    <w:rsid w:val="00713A84"/>
    <w:rsid w:val="007229F6"/>
    <w:rsid w:val="00727EDA"/>
    <w:rsid w:val="00731B8D"/>
    <w:rsid w:val="00733BAA"/>
    <w:rsid w:val="00740F89"/>
    <w:rsid w:val="00742219"/>
    <w:rsid w:val="00742E61"/>
    <w:rsid w:val="00775B43"/>
    <w:rsid w:val="007766B3"/>
    <w:rsid w:val="007A06F7"/>
    <w:rsid w:val="007C02CB"/>
    <w:rsid w:val="007D2848"/>
    <w:rsid w:val="007E072A"/>
    <w:rsid w:val="007F6BC4"/>
    <w:rsid w:val="00810BA2"/>
    <w:rsid w:val="00811721"/>
    <w:rsid w:val="00854C05"/>
    <w:rsid w:val="00861E76"/>
    <w:rsid w:val="00863BDF"/>
    <w:rsid w:val="00887BBF"/>
    <w:rsid w:val="00896C02"/>
    <w:rsid w:val="008A73E4"/>
    <w:rsid w:val="008B41B3"/>
    <w:rsid w:val="008C7BE6"/>
    <w:rsid w:val="0090180D"/>
    <w:rsid w:val="009018AF"/>
    <w:rsid w:val="00906196"/>
    <w:rsid w:val="0091345E"/>
    <w:rsid w:val="009508AD"/>
    <w:rsid w:val="009562A5"/>
    <w:rsid w:val="00963D9D"/>
    <w:rsid w:val="00966E33"/>
    <w:rsid w:val="009727DD"/>
    <w:rsid w:val="00983F48"/>
    <w:rsid w:val="0098631C"/>
    <w:rsid w:val="00990964"/>
    <w:rsid w:val="00A56B83"/>
    <w:rsid w:val="00A845D6"/>
    <w:rsid w:val="00A84643"/>
    <w:rsid w:val="00AB3F6E"/>
    <w:rsid w:val="00AE6CA6"/>
    <w:rsid w:val="00B11787"/>
    <w:rsid w:val="00B12B19"/>
    <w:rsid w:val="00B17CAB"/>
    <w:rsid w:val="00B55CA3"/>
    <w:rsid w:val="00B571EC"/>
    <w:rsid w:val="00B92E89"/>
    <w:rsid w:val="00B93571"/>
    <w:rsid w:val="00BB585F"/>
    <w:rsid w:val="00BE23E8"/>
    <w:rsid w:val="00BF407E"/>
    <w:rsid w:val="00C013C8"/>
    <w:rsid w:val="00C1170E"/>
    <w:rsid w:val="00C65A8E"/>
    <w:rsid w:val="00C74697"/>
    <w:rsid w:val="00C92529"/>
    <w:rsid w:val="00CA3675"/>
    <w:rsid w:val="00CC4EFE"/>
    <w:rsid w:val="00CE14D6"/>
    <w:rsid w:val="00CF5BC7"/>
    <w:rsid w:val="00D041D6"/>
    <w:rsid w:val="00D213B9"/>
    <w:rsid w:val="00D377DA"/>
    <w:rsid w:val="00D45CEF"/>
    <w:rsid w:val="00D73014"/>
    <w:rsid w:val="00D76EF8"/>
    <w:rsid w:val="00D84BCE"/>
    <w:rsid w:val="00D91946"/>
    <w:rsid w:val="00DB12AB"/>
    <w:rsid w:val="00DB27BD"/>
    <w:rsid w:val="00DC04B5"/>
    <w:rsid w:val="00DC4FC2"/>
    <w:rsid w:val="00DF4235"/>
    <w:rsid w:val="00DF4E19"/>
    <w:rsid w:val="00E05A2F"/>
    <w:rsid w:val="00E07DE0"/>
    <w:rsid w:val="00E11EB4"/>
    <w:rsid w:val="00E21827"/>
    <w:rsid w:val="00E52613"/>
    <w:rsid w:val="00E7373C"/>
    <w:rsid w:val="00E756FF"/>
    <w:rsid w:val="00E85755"/>
    <w:rsid w:val="00E92983"/>
    <w:rsid w:val="00E935C5"/>
    <w:rsid w:val="00EA2364"/>
    <w:rsid w:val="00EC6CE5"/>
    <w:rsid w:val="00ED1B42"/>
    <w:rsid w:val="00EE2E92"/>
    <w:rsid w:val="00F00317"/>
    <w:rsid w:val="00F30862"/>
    <w:rsid w:val="00F32820"/>
    <w:rsid w:val="00F55E97"/>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1170</Words>
  <Characters>6672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Гейс Марта Владиславовна</cp:lastModifiedBy>
  <cp:revision>13</cp:revision>
  <cp:lastPrinted>2020-09-04T06:25:00Z</cp:lastPrinted>
  <dcterms:created xsi:type="dcterms:W3CDTF">2024-01-11T09:52:00Z</dcterms:created>
  <dcterms:modified xsi:type="dcterms:W3CDTF">2024-01-12T09:16:00Z</dcterms:modified>
</cp:coreProperties>
</file>